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66" w:rsidRPr="00F11DBE" w:rsidRDefault="009B6481" w:rsidP="009B6481">
      <w:pPr>
        <w:widowControl w:val="0"/>
        <w:autoSpaceDE w:val="0"/>
        <w:autoSpaceDN w:val="0"/>
        <w:adjustRightInd w:val="0"/>
        <w:spacing w:after="0"/>
        <w:ind w:left="5245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bookmarkStart w:id="0" w:name="_GoBack"/>
      <w:bookmarkEnd w:id="0"/>
      <w:r w:rsidRPr="00F11DBE">
        <w:rPr>
          <w:rFonts w:ascii="Times New Roman" w:hAnsi="Times New Roman" w:cs="Times New Roman"/>
          <w:bCs/>
          <w:i/>
          <w:sz w:val="20"/>
          <w:szCs w:val="20"/>
          <w:lang w:val="uk-UA"/>
        </w:rPr>
        <w:t>Додаток №</w:t>
      </w:r>
      <w:r w:rsidR="00890CD2" w:rsidRPr="00F11DBE">
        <w:rPr>
          <w:rFonts w:ascii="Times New Roman" w:hAnsi="Times New Roman" w:cs="Times New Roman"/>
          <w:bCs/>
          <w:i/>
          <w:sz w:val="20"/>
          <w:szCs w:val="20"/>
          <w:lang w:val="uk-UA"/>
        </w:rPr>
        <w:t>2</w:t>
      </w:r>
      <w:r w:rsidRPr="00F11DBE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</w:p>
    <w:p w:rsidR="00D80CFE" w:rsidRPr="00F11DBE" w:rsidRDefault="009B6481" w:rsidP="009B6481">
      <w:pPr>
        <w:widowControl w:val="0"/>
        <w:autoSpaceDE w:val="0"/>
        <w:autoSpaceDN w:val="0"/>
        <w:adjustRightInd w:val="0"/>
        <w:spacing w:after="0"/>
        <w:ind w:left="5245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F11DBE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до рішення </w:t>
      </w:r>
      <w:r w:rsidR="00292C40" w:rsidRPr="00F11DBE">
        <w:rPr>
          <w:rFonts w:ascii="Times New Roman" w:hAnsi="Times New Roman" w:cs="Times New Roman"/>
          <w:bCs/>
          <w:i/>
          <w:sz w:val="20"/>
          <w:szCs w:val="20"/>
          <w:lang w:val="uk-UA"/>
        </w:rPr>
        <w:t>93</w:t>
      </w:r>
      <w:r w:rsidRPr="00F11DBE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сесії Щасливцевської сільської ради 7 скликання №</w:t>
      </w:r>
      <w:r w:rsidR="00F11DBE" w:rsidRPr="00F11DBE">
        <w:rPr>
          <w:rFonts w:ascii="Times New Roman" w:hAnsi="Times New Roman" w:cs="Times New Roman"/>
          <w:bCs/>
          <w:i/>
          <w:sz w:val="20"/>
          <w:szCs w:val="20"/>
          <w:lang w:val="uk-UA"/>
        </w:rPr>
        <w:t>1666</w:t>
      </w:r>
      <w:r w:rsidRPr="00F11DBE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від </w:t>
      </w:r>
      <w:r w:rsidR="00292C40" w:rsidRPr="00F11DBE">
        <w:rPr>
          <w:rFonts w:ascii="Times New Roman" w:hAnsi="Times New Roman" w:cs="Times New Roman"/>
          <w:bCs/>
          <w:i/>
          <w:sz w:val="20"/>
          <w:szCs w:val="20"/>
          <w:lang w:val="uk-UA"/>
        </w:rPr>
        <w:t>12</w:t>
      </w:r>
      <w:r w:rsidRPr="00F11DBE">
        <w:rPr>
          <w:rFonts w:ascii="Times New Roman" w:hAnsi="Times New Roman" w:cs="Times New Roman"/>
          <w:bCs/>
          <w:i/>
          <w:sz w:val="20"/>
          <w:szCs w:val="20"/>
          <w:lang w:val="uk-UA"/>
        </w:rPr>
        <w:t>.0</w:t>
      </w:r>
      <w:r w:rsidR="00292C40" w:rsidRPr="00F11DBE">
        <w:rPr>
          <w:rFonts w:ascii="Times New Roman" w:hAnsi="Times New Roman" w:cs="Times New Roman"/>
          <w:bCs/>
          <w:i/>
          <w:sz w:val="20"/>
          <w:szCs w:val="20"/>
          <w:lang w:val="uk-UA"/>
        </w:rPr>
        <w:t>6</w:t>
      </w:r>
      <w:r w:rsidRPr="00F11DBE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.2019 р. </w:t>
      </w:r>
      <w:r w:rsidRPr="00F11DBE">
        <w:rPr>
          <w:rFonts w:ascii="Times New Roman" w:hAnsi="Times New Roman" w:cs="Times New Roman"/>
          <w:i/>
          <w:sz w:val="20"/>
          <w:szCs w:val="20"/>
          <w:lang w:val="uk-UA"/>
        </w:rPr>
        <w:t>"</w:t>
      </w:r>
      <w:r w:rsidR="004146DE" w:rsidRPr="00F11DBE">
        <w:rPr>
          <w:rFonts w:ascii="Times New Roman" w:hAnsi="Times New Roman" w:cs="Times New Roman"/>
          <w:i/>
          <w:sz w:val="20"/>
          <w:szCs w:val="20"/>
          <w:lang w:val="uk-UA"/>
        </w:rPr>
        <w:t>Про проведення повторних земельних торгів у формі аукціону з продажу права оренди</w:t>
      </w:r>
      <w:r w:rsidRPr="00F11DBE">
        <w:rPr>
          <w:rFonts w:ascii="Times New Roman" w:hAnsi="Times New Roman" w:cs="Times New Roman"/>
          <w:i/>
          <w:sz w:val="20"/>
          <w:szCs w:val="20"/>
          <w:lang w:val="uk-UA"/>
        </w:rPr>
        <w:t>"</w:t>
      </w:r>
    </w:p>
    <w:p w:rsidR="00D80CFE" w:rsidRPr="00D80CFE" w:rsidRDefault="00D80CFE" w:rsidP="00D80CFE">
      <w:pPr>
        <w:widowControl w:val="0"/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2624FD" w:rsidRPr="00637EC7" w:rsidRDefault="00034EF5" w:rsidP="00C26FAA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ДО</w:t>
      </w:r>
      <w:r w:rsidR="002624FD" w:rsidRPr="00637EC7">
        <w:rPr>
          <w:rFonts w:ascii="Times New Roman" w:hAnsi="Times New Roman" w:cs="Times New Roman"/>
          <w:b/>
          <w:lang w:val="uk-UA"/>
        </w:rPr>
        <w:t xml:space="preserve">ГОВІР </w:t>
      </w:r>
    </w:p>
    <w:p w:rsidR="00034EF5" w:rsidRPr="00637EC7" w:rsidRDefault="002624FD" w:rsidP="00C26FAA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оренди землі</w:t>
      </w:r>
    </w:p>
    <w:p w:rsidR="0070459F" w:rsidRPr="00637EC7" w:rsidRDefault="0070459F" w:rsidP="00C26FAA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uk-UA"/>
        </w:rPr>
      </w:pPr>
    </w:p>
    <w:p w:rsidR="0070459F" w:rsidRPr="00637EC7" w:rsidRDefault="00952449" w:rsidP="00C26FA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>с. Щасливцеве</w:t>
      </w:r>
      <w:r w:rsidR="0070459F" w:rsidRPr="00637EC7">
        <w:rPr>
          <w:rFonts w:ascii="Times New Roman" w:hAnsi="Times New Roman" w:cs="Times New Roman"/>
          <w:lang w:val="uk-UA"/>
        </w:rPr>
        <w:t xml:space="preserve">                                        </w:t>
      </w:r>
      <w:r w:rsidR="00F66FBC" w:rsidRPr="00637EC7">
        <w:rPr>
          <w:rFonts w:ascii="Times New Roman" w:hAnsi="Times New Roman" w:cs="Times New Roman"/>
          <w:lang w:val="uk-UA"/>
        </w:rPr>
        <w:t xml:space="preserve">     </w:t>
      </w:r>
      <w:r w:rsidR="00A83FE9" w:rsidRPr="00637EC7">
        <w:rPr>
          <w:rFonts w:ascii="Times New Roman" w:hAnsi="Times New Roman" w:cs="Times New Roman"/>
          <w:lang w:val="uk-UA"/>
        </w:rPr>
        <w:t xml:space="preserve">      </w:t>
      </w:r>
      <w:r w:rsidR="0070459F" w:rsidRPr="00637EC7">
        <w:rPr>
          <w:rFonts w:ascii="Times New Roman" w:hAnsi="Times New Roman" w:cs="Times New Roman"/>
          <w:lang w:val="uk-UA"/>
        </w:rPr>
        <w:t xml:space="preserve">  </w:t>
      </w:r>
      <w:r w:rsidR="002B520A" w:rsidRPr="00637EC7">
        <w:rPr>
          <w:rFonts w:ascii="Times New Roman" w:hAnsi="Times New Roman" w:cs="Times New Roman"/>
          <w:lang w:val="uk-UA"/>
        </w:rPr>
        <w:t xml:space="preserve">        </w:t>
      </w:r>
      <w:r w:rsidR="0082482C" w:rsidRPr="00637EC7">
        <w:rPr>
          <w:rFonts w:ascii="Times New Roman" w:hAnsi="Times New Roman" w:cs="Times New Roman"/>
          <w:lang w:val="uk-UA"/>
        </w:rPr>
        <w:t xml:space="preserve">        </w:t>
      </w:r>
      <w:r w:rsidR="002B520A" w:rsidRPr="00637EC7">
        <w:rPr>
          <w:rFonts w:ascii="Times New Roman" w:hAnsi="Times New Roman" w:cs="Times New Roman"/>
          <w:lang w:val="uk-UA"/>
        </w:rPr>
        <w:t xml:space="preserve">  </w:t>
      </w:r>
      <w:r w:rsidR="002624FD" w:rsidRPr="00637EC7">
        <w:rPr>
          <w:rFonts w:ascii="Times New Roman" w:hAnsi="Times New Roman" w:cs="Times New Roman"/>
          <w:lang w:val="uk-UA"/>
        </w:rPr>
        <w:t xml:space="preserve"> </w:t>
      </w:r>
      <w:r w:rsidR="000A0701" w:rsidRPr="00637EC7">
        <w:rPr>
          <w:rFonts w:ascii="Times New Roman" w:hAnsi="Times New Roman" w:cs="Times New Roman"/>
          <w:lang w:val="uk-UA"/>
        </w:rPr>
        <w:t xml:space="preserve">  </w:t>
      </w:r>
      <w:r w:rsidR="0070459F" w:rsidRPr="00637EC7">
        <w:rPr>
          <w:rFonts w:ascii="Times New Roman" w:hAnsi="Times New Roman" w:cs="Times New Roman"/>
          <w:lang w:val="uk-UA"/>
        </w:rPr>
        <w:t xml:space="preserve">                                     </w:t>
      </w:r>
      <w:r w:rsidR="009536D2" w:rsidRPr="00637EC7">
        <w:rPr>
          <w:rFonts w:ascii="Times New Roman" w:hAnsi="Times New Roman" w:cs="Times New Roman"/>
          <w:lang w:val="uk-UA"/>
        </w:rPr>
        <w:t>"</w:t>
      </w:r>
      <w:r w:rsidR="002316DC" w:rsidRPr="00637EC7">
        <w:rPr>
          <w:rFonts w:ascii="Times New Roman" w:hAnsi="Times New Roman" w:cs="Times New Roman"/>
          <w:u w:val="single"/>
          <w:lang w:val="uk-UA"/>
        </w:rPr>
        <w:t xml:space="preserve">      </w:t>
      </w:r>
      <w:r w:rsidR="009536D2" w:rsidRPr="00637EC7">
        <w:rPr>
          <w:rFonts w:ascii="Times New Roman" w:hAnsi="Times New Roman" w:cs="Times New Roman"/>
          <w:lang w:val="uk-UA"/>
        </w:rPr>
        <w:t>"</w:t>
      </w:r>
      <w:r w:rsidR="0070459F" w:rsidRPr="00637EC7">
        <w:rPr>
          <w:rFonts w:ascii="Times New Roman" w:hAnsi="Times New Roman" w:cs="Times New Roman"/>
          <w:lang w:val="uk-UA"/>
        </w:rPr>
        <w:t xml:space="preserve"> </w:t>
      </w:r>
      <w:r w:rsidR="002316DC" w:rsidRPr="00637EC7">
        <w:rPr>
          <w:rFonts w:ascii="Times New Roman" w:hAnsi="Times New Roman" w:cs="Times New Roman"/>
          <w:u w:val="single"/>
          <w:lang w:val="uk-UA"/>
        </w:rPr>
        <w:t xml:space="preserve">              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70459F" w:rsidRPr="00637EC7">
        <w:rPr>
          <w:rFonts w:ascii="Times New Roman" w:hAnsi="Times New Roman" w:cs="Times New Roman"/>
          <w:u w:val="single"/>
          <w:lang w:val="uk-UA"/>
        </w:rPr>
        <w:t>201</w:t>
      </w:r>
      <w:r w:rsidR="002316DC" w:rsidRPr="00637EC7">
        <w:rPr>
          <w:rFonts w:ascii="Times New Roman" w:hAnsi="Times New Roman" w:cs="Times New Roman"/>
          <w:u w:val="single"/>
          <w:lang w:val="uk-UA"/>
        </w:rPr>
        <w:t xml:space="preserve">    </w:t>
      </w:r>
      <w:r w:rsidR="0070459F" w:rsidRPr="00637EC7">
        <w:rPr>
          <w:rFonts w:ascii="Times New Roman" w:hAnsi="Times New Roman" w:cs="Times New Roman"/>
          <w:lang w:val="uk-UA"/>
        </w:rPr>
        <w:t xml:space="preserve"> року</w:t>
      </w:r>
    </w:p>
    <w:p w:rsidR="0070459F" w:rsidRPr="00637EC7" w:rsidRDefault="0070459F" w:rsidP="00C26FAA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:rsidR="003271D9" w:rsidRPr="00637EC7" w:rsidRDefault="003271D9" w:rsidP="00A05D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hd w:val="clear" w:color="auto" w:fill="FBFBFB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Орендодавець: Щ</w:t>
      </w:r>
      <w:r w:rsidR="002624FD" w:rsidRPr="00637EC7">
        <w:rPr>
          <w:rFonts w:ascii="Times New Roman" w:hAnsi="Times New Roman" w:cs="Times New Roman"/>
          <w:b/>
          <w:lang w:val="uk-UA"/>
        </w:rPr>
        <w:t>АСЛИВЦЕВСЬКА СІЛЬСЬКА РАДА</w:t>
      </w:r>
      <w:r w:rsidRPr="00637EC7">
        <w:rPr>
          <w:rFonts w:ascii="Times New Roman" w:hAnsi="Times New Roman" w:cs="Times New Roman"/>
          <w:lang w:val="uk-UA"/>
        </w:rPr>
        <w:t xml:space="preserve"> (ідентифікаційний код юридичної особи 26186462), в особі сільського голови </w:t>
      </w:r>
      <w:r w:rsidRPr="00637EC7">
        <w:rPr>
          <w:rFonts w:ascii="Times New Roman" w:hAnsi="Times New Roman" w:cs="Times New Roman"/>
          <w:bCs/>
          <w:lang w:val="uk-UA"/>
        </w:rPr>
        <w:t>Плохушко Віктора Олександровича</w:t>
      </w:r>
      <w:r w:rsidRPr="00637EC7">
        <w:rPr>
          <w:rFonts w:ascii="Times New Roman" w:hAnsi="Times New Roman" w:cs="Times New Roman"/>
          <w:lang w:val="uk-UA"/>
        </w:rPr>
        <w:t xml:space="preserve">, діючої на підставі Рішення 1 сесії Щасливцевської сільської ради 7 скликання від 11.11.2015 р. №1 "Про обрання сільського голови Щасливцевської сільської ради", Статуту територіальної громади сіл Щасливцеве, Генічеська Гірка і селища Приозерне та Закону України "Про місцеве самоврядування в Україні", Земельного кодексу України, Закону України "Про оренду землі", з одного боку, </w:t>
      </w:r>
      <w:r w:rsidRPr="00637EC7">
        <w:rPr>
          <w:rFonts w:ascii="Times New Roman" w:hAnsi="Times New Roman" w:cs="Times New Roman"/>
          <w:color w:val="333333"/>
          <w:shd w:val="clear" w:color="auto" w:fill="FBFBFB"/>
          <w:lang w:val="uk-UA"/>
        </w:rPr>
        <w:t>та</w:t>
      </w:r>
    </w:p>
    <w:p w:rsidR="002316DC" w:rsidRPr="00637EC7" w:rsidRDefault="003271D9" w:rsidP="002316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shd w:val="clear" w:color="auto" w:fill="FBFBFB"/>
          <w:lang w:val="uk-UA"/>
        </w:rPr>
        <w:t>Орендар</w:t>
      </w:r>
      <w:r w:rsidRPr="00637EC7">
        <w:rPr>
          <w:rFonts w:ascii="Times New Roman" w:hAnsi="Times New Roman" w:cs="Times New Roman"/>
          <w:shd w:val="clear" w:color="auto" w:fill="FBFBFB"/>
          <w:lang w:val="uk-UA"/>
        </w:rPr>
        <w:t>:</w:t>
      </w:r>
      <w:r w:rsidR="002316DC" w:rsidRPr="00637EC7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2316DC" w:rsidRPr="00637EC7">
        <w:rPr>
          <w:rFonts w:ascii="Times New Roman" w:hAnsi="Times New Roman" w:cs="Times New Roman"/>
          <w:color w:val="000000"/>
          <w:u w:val="single"/>
          <w:lang w:val="uk-UA"/>
        </w:rPr>
        <w:t xml:space="preserve">                                                                                                                                        </w:t>
      </w:r>
      <w:r w:rsidR="002316DC" w:rsidRPr="00637EC7">
        <w:rPr>
          <w:rFonts w:ascii="Times New Roman" w:hAnsi="Times New Roman" w:cs="Times New Roman"/>
          <w:color w:val="000000"/>
          <w:lang w:val="uk-UA"/>
        </w:rPr>
        <w:t>_____________</w:t>
      </w:r>
    </w:p>
    <w:p w:rsidR="002316DC" w:rsidRPr="00637EC7" w:rsidRDefault="002316DC" w:rsidP="002316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</w:pPr>
      <w:r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>(прізвище, ім'я та по батькові фізичної особи,</w:t>
      </w:r>
      <w:r w:rsidR="00D80CFE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 xml:space="preserve"> </w:t>
      </w:r>
      <w:r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>найменування юридичної особи)</w:t>
      </w:r>
    </w:p>
    <w:p w:rsidR="003271D9" w:rsidRPr="00637EC7" w:rsidRDefault="003271D9" w:rsidP="002316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>з другого боку</w:t>
      </w:r>
      <w:r w:rsidR="00872E97" w:rsidRPr="00637EC7">
        <w:rPr>
          <w:rFonts w:ascii="Times New Roman" w:hAnsi="Times New Roman" w:cs="Times New Roman"/>
          <w:lang w:val="uk-UA"/>
        </w:rPr>
        <w:t xml:space="preserve"> (разом далі за текстом – сторони)</w:t>
      </w:r>
      <w:r w:rsidRPr="00637EC7">
        <w:rPr>
          <w:rFonts w:ascii="Times New Roman" w:hAnsi="Times New Roman" w:cs="Times New Roman"/>
          <w:lang w:val="uk-UA"/>
        </w:rPr>
        <w:t xml:space="preserve">, уклали цей договір про </w:t>
      </w:r>
      <w:r w:rsidR="00872E97" w:rsidRPr="00637EC7">
        <w:rPr>
          <w:rFonts w:ascii="Times New Roman" w:hAnsi="Times New Roman" w:cs="Times New Roman"/>
          <w:lang w:val="uk-UA"/>
        </w:rPr>
        <w:t>нижченаведене</w:t>
      </w:r>
      <w:r w:rsidRPr="00637EC7">
        <w:rPr>
          <w:rFonts w:ascii="Times New Roman" w:hAnsi="Times New Roman" w:cs="Times New Roman"/>
          <w:lang w:val="uk-UA"/>
        </w:rPr>
        <w:t>:</w:t>
      </w:r>
    </w:p>
    <w:p w:rsidR="00D80CFE" w:rsidRDefault="00D80CFE" w:rsidP="00A05D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3271D9" w:rsidRDefault="003271D9" w:rsidP="00A05D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Предмет договору</w:t>
      </w:r>
    </w:p>
    <w:p w:rsidR="00F11DBE" w:rsidRPr="00637EC7" w:rsidRDefault="00F11DBE" w:rsidP="00A05D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F66FBC" w:rsidRPr="00637EC7" w:rsidRDefault="003271D9" w:rsidP="00A05D02">
      <w:pPr>
        <w:pStyle w:val="aa"/>
        <w:spacing w:before="0"/>
        <w:jc w:val="both"/>
        <w:rPr>
          <w:rFonts w:ascii="Times New Roman" w:hAnsi="Times New Roman"/>
          <w:i/>
          <w:sz w:val="22"/>
          <w:szCs w:val="22"/>
          <w:u w:val="single"/>
        </w:rPr>
      </w:pPr>
      <w:r w:rsidRPr="00637EC7">
        <w:rPr>
          <w:rFonts w:ascii="Times New Roman" w:hAnsi="Times New Roman"/>
          <w:b/>
          <w:color w:val="000000"/>
          <w:sz w:val="22"/>
          <w:szCs w:val="22"/>
        </w:rPr>
        <w:t>1</w:t>
      </w:r>
      <w:r w:rsidRPr="00637EC7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2316DC" w:rsidRPr="00637EC7">
        <w:rPr>
          <w:rFonts w:ascii="Times New Roman" w:hAnsi="Times New Roman"/>
          <w:sz w:val="22"/>
          <w:szCs w:val="22"/>
        </w:rPr>
        <w:t>Орендодавець на підставі та за результатами земельних торгів з продажу права оренди на земельну ділянку не сільськогосподарського призначення комунальної власності, що відбулися ________ 201__ р. (протокол №______________)</w:t>
      </w:r>
      <w:r w:rsidR="00262FED" w:rsidRPr="00637EC7">
        <w:rPr>
          <w:rFonts w:ascii="Times New Roman" w:hAnsi="Times New Roman"/>
          <w:sz w:val="22"/>
          <w:szCs w:val="22"/>
        </w:rPr>
        <w:t xml:space="preserve">, </w:t>
      </w:r>
      <w:r w:rsidRPr="00637EC7">
        <w:rPr>
          <w:rFonts w:ascii="Times New Roman" w:hAnsi="Times New Roman"/>
          <w:sz w:val="22"/>
          <w:szCs w:val="22"/>
        </w:rPr>
        <w:t xml:space="preserve">надає, а </w:t>
      </w:r>
      <w:r w:rsidR="001B509F" w:rsidRPr="00637EC7">
        <w:rPr>
          <w:rFonts w:ascii="Times New Roman" w:hAnsi="Times New Roman"/>
          <w:sz w:val="22"/>
          <w:szCs w:val="22"/>
        </w:rPr>
        <w:t>О</w:t>
      </w:r>
      <w:r w:rsidRPr="00637EC7">
        <w:rPr>
          <w:rFonts w:ascii="Times New Roman" w:hAnsi="Times New Roman"/>
          <w:sz w:val="22"/>
          <w:szCs w:val="22"/>
        </w:rPr>
        <w:t xml:space="preserve">рендар приймає у строкове платне користування </w:t>
      </w:r>
      <w:r w:rsidR="002624FD" w:rsidRPr="00637EC7">
        <w:rPr>
          <w:rFonts w:ascii="Times New Roman" w:hAnsi="Times New Roman"/>
          <w:sz w:val="22"/>
          <w:szCs w:val="22"/>
        </w:rPr>
        <w:t>земельну ділянку</w:t>
      </w:r>
      <w:r w:rsidR="00D418C1" w:rsidRPr="00637EC7">
        <w:rPr>
          <w:rFonts w:ascii="Times New Roman" w:hAnsi="Times New Roman"/>
          <w:sz w:val="22"/>
          <w:szCs w:val="22"/>
        </w:rPr>
        <w:t>, комунальної власності</w:t>
      </w:r>
      <w:r w:rsidR="002624FD" w:rsidRPr="00637EC7">
        <w:rPr>
          <w:rFonts w:ascii="Times New Roman" w:hAnsi="Times New Roman"/>
          <w:sz w:val="22"/>
          <w:szCs w:val="22"/>
        </w:rPr>
        <w:t xml:space="preserve"> (</w:t>
      </w:r>
      <w:r w:rsidR="009B4067" w:rsidRPr="00637EC7">
        <w:rPr>
          <w:rFonts w:ascii="Times New Roman" w:hAnsi="Times New Roman"/>
          <w:sz w:val="22"/>
          <w:szCs w:val="22"/>
        </w:rPr>
        <w:t>у</w:t>
      </w:r>
      <w:r w:rsidR="009B4067" w:rsidRPr="00637EC7">
        <w:rPr>
          <w:rFonts w:ascii="Times New Roman" w:hAnsi="Times New Roman"/>
          <w:color w:val="000000" w:themeColor="text1"/>
          <w:sz w:val="22"/>
          <w:szCs w:val="22"/>
        </w:rPr>
        <w:t xml:space="preserve"> Державному реєстрі речових прав на нерухоме майно, реєстраційний номер об’єкту нерухомого майна – </w:t>
      </w:r>
      <w:r w:rsidR="002316DC" w:rsidRPr="00637EC7">
        <w:rPr>
          <w:rFonts w:ascii="Times New Roman" w:hAnsi="Times New Roman"/>
          <w:color w:val="000000" w:themeColor="text1"/>
          <w:sz w:val="22"/>
          <w:szCs w:val="22"/>
        </w:rPr>
        <w:t>________________</w:t>
      </w:r>
      <w:r w:rsidR="009B4067" w:rsidRPr="00637EC7">
        <w:rPr>
          <w:rFonts w:ascii="Times New Roman" w:hAnsi="Times New Roman"/>
          <w:color w:val="000000" w:themeColor="text1"/>
          <w:sz w:val="22"/>
          <w:szCs w:val="22"/>
        </w:rPr>
        <w:t xml:space="preserve">, номер запису про право власності - </w:t>
      </w:r>
      <w:r w:rsidR="002316DC" w:rsidRPr="00637EC7">
        <w:rPr>
          <w:rFonts w:ascii="Times New Roman" w:hAnsi="Times New Roman"/>
          <w:color w:val="000000" w:themeColor="text1"/>
          <w:sz w:val="22"/>
          <w:szCs w:val="22"/>
        </w:rPr>
        <w:t>________</w:t>
      </w:r>
      <w:r w:rsidR="009B4067" w:rsidRPr="00637EC7">
        <w:rPr>
          <w:rFonts w:ascii="Times New Roman" w:hAnsi="Times New Roman"/>
          <w:color w:val="000000" w:themeColor="text1"/>
          <w:sz w:val="22"/>
          <w:szCs w:val="22"/>
        </w:rPr>
        <w:t xml:space="preserve">), </w:t>
      </w:r>
      <w:r w:rsidR="002316DC" w:rsidRPr="00637EC7">
        <w:rPr>
          <w:rFonts w:ascii="Times New Roman" w:hAnsi="Times New Roman"/>
          <w:color w:val="000000" w:themeColor="text1"/>
          <w:sz w:val="22"/>
          <w:szCs w:val="22"/>
        </w:rPr>
        <w:t>_________________________________________________________________</w:t>
      </w:r>
    </w:p>
    <w:p w:rsidR="00F66FBC" w:rsidRPr="00637EC7" w:rsidRDefault="00F66FBC" w:rsidP="00F66FBC">
      <w:pPr>
        <w:pStyle w:val="aa"/>
        <w:spacing w:before="0"/>
        <w:jc w:val="both"/>
        <w:rPr>
          <w:rFonts w:ascii="Times New Roman" w:hAnsi="Times New Roman"/>
          <w:i/>
          <w:sz w:val="16"/>
          <w:szCs w:val="16"/>
          <w:u w:val="single"/>
        </w:rPr>
      </w:pPr>
      <w:r w:rsidRPr="00637EC7">
        <w:rPr>
          <w:rFonts w:ascii="Times New Roman" w:hAnsi="Times New Roman"/>
          <w:i/>
          <w:sz w:val="16"/>
          <w:szCs w:val="16"/>
        </w:rPr>
        <w:t xml:space="preserve">              </w:t>
      </w:r>
      <w:r w:rsidR="002316DC" w:rsidRPr="00637EC7">
        <w:rPr>
          <w:rFonts w:ascii="Times New Roman" w:hAnsi="Times New Roman"/>
          <w:i/>
          <w:sz w:val="16"/>
          <w:szCs w:val="16"/>
        </w:rPr>
        <w:t xml:space="preserve">                                                  </w:t>
      </w:r>
      <w:r w:rsidRPr="00637EC7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(цільове призначення)</w:t>
      </w:r>
    </w:p>
    <w:p w:rsidR="00F66FBC" w:rsidRPr="00637EC7" w:rsidRDefault="003271D9" w:rsidP="00F66FBC">
      <w:pPr>
        <w:pStyle w:val="aa"/>
        <w:spacing w:before="0"/>
        <w:ind w:firstLine="0"/>
        <w:jc w:val="both"/>
        <w:rPr>
          <w:rFonts w:ascii="Times New Roman" w:hAnsi="Times New Roman"/>
          <w:i/>
          <w:sz w:val="16"/>
          <w:szCs w:val="16"/>
        </w:rPr>
      </w:pPr>
      <w:r w:rsidRPr="00637EC7">
        <w:rPr>
          <w:rFonts w:ascii="Times New Roman" w:hAnsi="Times New Roman"/>
          <w:sz w:val="22"/>
          <w:szCs w:val="22"/>
        </w:rPr>
        <w:t>з кадастровим номер</w:t>
      </w:r>
      <w:r w:rsidR="009B4067" w:rsidRPr="00637EC7">
        <w:rPr>
          <w:rFonts w:ascii="Times New Roman" w:hAnsi="Times New Roman"/>
          <w:sz w:val="22"/>
          <w:szCs w:val="22"/>
        </w:rPr>
        <w:t>ом</w:t>
      </w:r>
      <w:r w:rsidR="00E55BB1" w:rsidRPr="00637EC7">
        <w:rPr>
          <w:rFonts w:ascii="Times New Roman" w:hAnsi="Times New Roman"/>
          <w:sz w:val="22"/>
          <w:szCs w:val="22"/>
        </w:rPr>
        <w:t xml:space="preserve"> 6522186500:</w:t>
      </w:r>
      <w:r w:rsidR="002316DC" w:rsidRPr="00637EC7">
        <w:rPr>
          <w:rFonts w:ascii="Times New Roman" w:hAnsi="Times New Roman"/>
          <w:sz w:val="22"/>
          <w:szCs w:val="22"/>
        </w:rPr>
        <w:t>__</w:t>
      </w:r>
      <w:r w:rsidR="00E55BB1" w:rsidRPr="00637EC7">
        <w:rPr>
          <w:rFonts w:ascii="Times New Roman" w:hAnsi="Times New Roman"/>
          <w:sz w:val="22"/>
          <w:szCs w:val="22"/>
        </w:rPr>
        <w:t>:</w:t>
      </w:r>
      <w:r w:rsidR="002316DC" w:rsidRPr="00637EC7">
        <w:rPr>
          <w:rFonts w:ascii="Times New Roman" w:hAnsi="Times New Roman"/>
          <w:sz w:val="22"/>
          <w:szCs w:val="22"/>
        </w:rPr>
        <w:t>___</w:t>
      </w:r>
      <w:r w:rsidR="00E55BB1" w:rsidRPr="00637EC7">
        <w:rPr>
          <w:rFonts w:ascii="Times New Roman" w:hAnsi="Times New Roman"/>
          <w:sz w:val="22"/>
          <w:szCs w:val="22"/>
        </w:rPr>
        <w:t>:</w:t>
      </w:r>
      <w:r w:rsidR="002316DC" w:rsidRPr="00637EC7">
        <w:rPr>
          <w:rFonts w:ascii="Times New Roman" w:hAnsi="Times New Roman"/>
          <w:sz w:val="22"/>
          <w:szCs w:val="22"/>
        </w:rPr>
        <w:t>____</w:t>
      </w:r>
      <w:r w:rsidRPr="00637EC7">
        <w:rPr>
          <w:rFonts w:ascii="Times New Roman" w:hAnsi="Times New Roman"/>
          <w:sz w:val="22"/>
          <w:szCs w:val="22"/>
        </w:rPr>
        <w:t>,</w:t>
      </w:r>
      <w:r w:rsidR="00E55BB1" w:rsidRPr="00637EC7">
        <w:rPr>
          <w:rFonts w:ascii="Times New Roman" w:hAnsi="Times New Roman"/>
          <w:sz w:val="22"/>
          <w:szCs w:val="22"/>
        </w:rPr>
        <w:t xml:space="preserve"> </w:t>
      </w:r>
      <w:r w:rsidRPr="00637EC7">
        <w:rPr>
          <w:rFonts w:ascii="Times New Roman" w:hAnsi="Times New Roman"/>
          <w:sz w:val="22"/>
          <w:szCs w:val="22"/>
        </w:rPr>
        <w:t>як</w:t>
      </w:r>
      <w:r w:rsidR="009B4067" w:rsidRPr="00637EC7">
        <w:rPr>
          <w:rFonts w:ascii="Times New Roman" w:hAnsi="Times New Roman"/>
          <w:sz w:val="22"/>
          <w:szCs w:val="22"/>
        </w:rPr>
        <w:t>а</w:t>
      </w:r>
      <w:r w:rsidRPr="00637EC7">
        <w:rPr>
          <w:rFonts w:ascii="Times New Roman" w:hAnsi="Times New Roman"/>
          <w:sz w:val="22"/>
          <w:szCs w:val="22"/>
        </w:rPr>
        <w:t xml:space="preserve"> розташован</w:t>
      </w:r>
      <w:r w:rsidR="009B4067" w:rsidRPr="00637EC7">
        <w:rPr>
          <w:rFonts w:ascii="Times New Roman" w:hAnsi="Times New Roman"/>
          <w:sz w:val="22"/>
          <w:szCs w:val="22"/>
        </w:rPr>
        <w:t>а</w:t>
      </w:r>
      <w:r w:rsidRPr="00637EC7">
        <w:rPr>
          <w:rFonts w:ascii="Times New Roman" w:hAnsi="Times New Roman"/>
          <w:sz w:val="22"/>
          <w:szCs w:val="22"/>
        </w:rPr>
        <w:t xml:space="preserve"> </w:t>
      </w:r>
      <w:r w:rsidR="002316DC" w:rsidRPr="00637EC7">
        <w:rPr>
          <w:rFonts w:ascii="Times New Roman" w:hAnsi="Times New Roman"/>
          <w:sz w:val="22"/>
          <w:szCs w:val="22"/>
        </w:rPr>
        <w:t>____</w:t>
      </w:r>
      <w:r w:rsidR="00D80CFE">
        <w:rPr>
          <w:rFonts w:ascii="Times New Roman" w:hAnsi="Times New Roman"/>
          <w:sz w:val="22"/>
          <w:szCs w:val="22"/>
        </w:rPr>
        <w:t>_____________________________</w:t>
      </w:r>
    </w:p>
    <w:p w:rsidR="00F66FBC" w:rsidRPr="00637EC7" w:rsidRDefault="00F66FBC" w:rsidP="00F66FBC">
      <w:pPr>
        <w:pStyle w:val="aa"/>
        <w:spacing w:before="0"/>
        <w:jc w:val="both"/>
        <w:rPr>
          <w:rFonts w:ascii="Times New Roman" w:hAnsi="Times New Roman"/>
          <w:sz w:val="22"/>
          <w:szCs w:val="22"/>
          <w:u w:val="single"/>
        </w:rPr>
      </w:pPr>
      <w:r w:rsidRPr="00637EC7">
        <w:rPr>
          <w:rFonts w:ascii="Times New Roman" w:hAnsi="Times New Roman"/>
          <w:i/>
          <w:sz w:val="16"/>
          <w:szCs w:val="16"/>
        </w:rPr>
        <w:t xml:space="preserve">                                           </w:t>
      </w:r>
      <w:r w:rsidR="00D80CF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</w:t>
      </w:r>
      <w:r w:rsidRPr="00637EC7">
        <w:rPr>
          <w:rFonts w:ascii="Times New Roman" w:hAnsi="Times New Roman"/>
          <w:i/>
          <w:sz w:val="16"/>
          <w:szCs w:val="16"/>
        </w:rPr>
        <w:t xml:space="preserve">                                           (місцезнаходження)</w:t>
      </w:r>
    </w:p>
    <w:p w:rsidR="00D80CFE" w:rsidRDefault="00D80CFE" w:rsidP="00D418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D418C1" w:rsidRDefault="00D418C1" w:rsidP="00D418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Об'єкт оренди</w:t>
      </w:r>
    </w:p>
    <w:p w:rsidR="00F11DBE" w:rsidRPr="00637EC7" w:rsidRDefault="00F11DBE" w:rsidP="00D418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D418C1" w:rsidRPr="00637EC7" w:rsidRDefault="00D418C1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2.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В оренду </w:t>
      </w:r>
      <w:r w:rsidRPr="00637EC7">
        <w:rPr>
          <w:rFonts w:ascii="Times New Roman" w:hAnsi="Times New Roman" w:cs="Times New Roman"/>
          <w:lang w:val="uk-UA"/>
        </w:rPr>
        <w:t>передаються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2624FD" w:rsidRPr="00637EC7">
        <w:rPr>
          <w:rFonts w:ascii="Times New Roman" w:hAnsi="Times New Roman" w:cs="Times New Roman"/>
          <w:lang w:val="uk-UA"/>
        </w:rPr>
        <w:t>земельн</w:t>
      </w:r>
      <w:r w:rsidR="009B4067" w:rsidRPr="00637EC7">
        <w:rPr>
          <w:rFonts w:ascii="Times New Roman" w:hAnsi="Times New Roman" w:cs="Times New Roman"/>
          <w:lang w:val="uk-UA"/>
        </w:rPr>
        <w:t>а</w:t>
      </w:r>
      <w:r w:rsidR="002624FD" w:rsidRPr="00637EC7">
        <w:rPr>
          <w:rFonts w:ascii="Times New Roman" w:hAnsi="Times New Roman" w:cs="Times New Roman"/>
          <w:lang w:val="uk-UA"/>
        </w:rPr>
        <w:t xml:space="preserve"> ділянк</w:t>
      </w:r>
      <w:r w:rsidR="009B4067" w:rsidRPr="00637EC7">
        <w:rPr>
          <w:rFonts w:ascii="Times New Roman" w:hAnsi="Times New Roman" w:cs="Times New Roman"/>
          <w:lang w:val="uk-UA"/>
        </w:rPr>
        <w:t>а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загальною площею </w:t>
      </w:r>
      <w:r w:rsidR="002202E9" w:rsidRPr="00637EC7">
        <w:rPr>
          <w:rFonts w:ascii="Times New Roman" w:hAnsi="Times New Roman" w:cs="Times New Roman"/>
          <w:color w:val="000000"/>
          <w:lang w:val="uk-UA"/>
        </w:rPr>
        <w:t>______</w:t>
      </w:r>
      <w:r w:rsidRPr="00637EC7">
        <w:rPr>
          <w:rFonts w:ascii="Times New Roman" w:hAnsi="Times New Roman" w:cs="Times New Roman"/>
          <w:color w:val="000000"/>
          <w:u w:val="single"/>
          <w:lang w:val="uk-UA"/>
        </w:rPr>
        <w:t xml:space="preserve"> га.</w:t>
      </w:r>
    </w:p>
    <w:p w:rsidR="00D418C1" w:rsidRPr="00637EC7" w:rsidRDefault="00D418C1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</w:pPr>
      <w:r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 xml:space="preserve">                                                           </w:t>
      </w:r>
      <w:r w:rsidR="009B4067"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 xml:space="preserve">                   </w:t>
      </w:r>
      <w:r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 xml:space="preserve">                                               </w:t>
      </w:r>
      <w:r w:rsidR="002B6E37"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 xml:space="preserve">                    </w:t>
      </w:r>
      <w:r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 xml:space="preserve">     (гектарів)</w:t>
      </w:r>
    </w:p>
    <w:p w:rsidR="0078495D" w:rsidRPr="00637EC7" w:rsidRDefault="00C401C8" w:rsidP="002202E9">
      <w:pPr>
        <w:widowControl w:val="0"/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3.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2202E9" w:rsidRPr="00637EC7">
        <w:rPr>
          <w:rFonts w:ascii="Times New Roman" w:hAnsi="Times New Roman"/>
          <w:iCs/>
          <w:lang w:val="uk-UA"/>
        </w:rPr>
        <w:t>Земельна ділянка вільна від забудови.</w:t>
      </w:r>
    </w:p>
    <w:p w:rsidR="002B6E37" w:rsidRPr="00637EC7" w:rsidRDefault="00D418C1" w:rsidP="00D46A4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4.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2624FD" w:rsidRPr="00637EC7">
        <w:rPr>
          <w:rFonts w:ascii="Times New Roman" w:hAnsi="Times New Roman" w:cs="Times New Roman"/>
          <w:color w:val="000000"/>
          <w:lang w:val="uk-UA"/>
        </w:rPr>
        <w:t>Земельн</w:t>
      </w:r>
      <w:r w:rsidR="00FE3EDB" w:rsidRPr="00637EC7">
        <w:rPr>
          <w:rFonts w:ascii="Times New Roman" w:hAnsi="Times New Roman" w:cs="Times New Roman"/>
          <w:color w:val="000000"/>
          <w:lang w:val="uk-UA"/>
        </w:rPr>
        <w:t>а</w:t>
      </w:r>
      <w:r w:rsidR="002624FD" w:rsidRPr="00637EC7">
        <w:rPr>
          <w:rFonts w:ascii="Times New Roman" w:hAnsi="Times New Roman" w:cs="Times New Roman"/>
          <w:color w:val="000000"/>
          <w:lang w:val="uk-UA"/>
        </w:rPr>
        <w:t xml:space="preserve"> ділянк</w:t>
      </w:r>
      <w:r w:rsidR="00FE3EDB" w:rsidRPr="00637EC7">
        <w:rPr>
          <w:rFonts w:ascii="Times New Roman" w:hAnsi="Times New Roman" w:cs="Times New Roman"/>
          <w:color w:val="000000"/>
          <w:lang w:val="uk-UA"/>
        </w:rPr>
        <w:t>а</w:t>
      </w:r>
      <w:r w:rsidR="002B6E37" w:rsidRPr="00637EC7">
        <w:rPr>
          <w:rFonts w:ascii="Times New Roman" w:hAnsi="Times New Roman" w:cs="Times New Roman"/>
          <w:lang w:val="uk-UA"/>
        </w:rPr>
        <w:t xml:space="preserve"> </w:t>
      </w:r>
      <w:r w:rsidRPr="00637EC7">
        <w:rPr>
          <w:rFonts w:ascii="Times New Roman" w:hAnsi="Times New Roman" w:cs="Times New Roman"/>
          <w:lang w:val="uk-UA"/>
        </w:rPr>
        <w:t>переда</w:t>
      </w:r>
      <w:r w:rsidR="00FE3EDB" w:rsidRPr="00637EC7">
        <w:rPr>
          <w:rFonts w:ascii="Times New Roman" w:hAnsi="Times New Roman" w:cs="Times New Roman"/>
          <w:lang w:val="uk-UA"/>
        </w:rPr>
        <w:t>є</w:t>
      </w:r>
      <w:r w:rsidRPr="00637EC7">
        <w:rPr>
          <w:rFonts w:ascii="Times New Roman" w:hAnsi="Times New Roman" w:cs="Times New Roman"/>
          <w:lang w:val="uk-UA"/>
        </w:rPr>
        <w:t>ться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в оренду</w:t>
      </w:r>
      <w:r w:rsidR="002B6E37" w:rsidRPr="00637EC7">
        <w:rPr>
          <w:rFonts w:ascii="Times New Roman" w:hAnsi="Times New Roman" w:cs="Times New Roman"/>
          <w:color w:val="000000"/>
          <w:lang w:val="uk-UA"/>
        </w:rPr>
        <w:t xml:space="preserve"> без будівель, споруд та інших об'єктів.</w:t>
      </w:r>
    </w:p>
    <w:p w:rsidR="00DA511A" w:rsidRPr="00637EC7" w:rsidRDefault="00EA6285" w:rsidP="00DA511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637EC7">
        <w:rPr>
          <w:rFonts w:ascii="Times New Roman" w:hAnsi="Times New Roman" w:cs="Times New Roman"/>
          <w:b/>
          <w:color w:val="000000" w:themeColor="text1"/>
          <w:lang w:val="uk-UA"/>
        </w:rPr>
        <w:t>5</w:t>
      </w:r>
      <w:r w:rsidRPr="00637EC7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DA511A" w:rsidRPr="00637EC7">
        <w:rPr>
          <w:rFonts w:ascii="Times New Roman" w:hAnsi="Times New Roman" w:cs="Times New Roman"/>
          <w:color w:val="000000" w:themeColor="text1"/>
          <w:lang w:val="uk-UA"/>
        </w:rPr>
        <w:t>Н</w:t>
      </w:r>
      <w:r w:rsidRPr="00637EC7">
        <w:rPr>
          <w:rFonts w:ascii="Times New Roman" w:hAnsi="Times New Roman" w:cs="Times New Roman"/>
          <w:color w:val="000000" w:themeColor="text1"/>
          <w:lang w:val="uk-UA"/>
        </w:rPr>
        <w:t>ормативн</w:t>
      </w:r>
      <w:r w:rsidR="00DA511A" w:rsidRPr="00637EC7">
        <w:rPr>
          <w:rFonts w:ascii="Times New Roman" w:hAnsi="Times New Roman" w:cs="Times New Roman"/>
          <w:color w:val="000000" w:themeColor="text1"/>
          <w:lang w:val="uk-UA"/>
        </w:rPr>
        <w:t>а</w:t>
      </w:r>
      <w:r w:rsidRPr="00637EC7">
        <w:rPr>
          <w:rFonts w:ascii="Times New Roman" w:hAnsi="Times New Roman" w:cs="Times New Roman"/>
          <w:color w:val="000000" w:themeColor="text1"/>
          <w:lang w:val="uk-UA"/>
        </w:rPr>
        <w:t xml:space="preserve"> грошов</w:t>
      </w:r>
      <w:r w:rsidR="00DA511A" w:rsidRPr="00637EC7">
        <w:rPr>
          <w:rFonts w:ascii="Times New Roman" w:hAnsi="Times New Roman" w:cs="Times New Roman"/>
          <w:color w:val="000000" w:themeColor="text1"/>
          <w:lang w:val="uk-UA"/>
        </w:rPr>
        <w:t>а</w:t>
      </w:r>
      <w:r w:rsidRPr="00637EC7">
        <w:rPr>
          <w:rFonts w:ascii="Times New Roman" w:hAnsi="Times New Roman" w:cs="Times New Roman"/>
          <w:color w:val="000000" w:themeColor="text1"/>
          <w:lang w:val="uk-UA"/>
        </w:rPr>
        <w:t xml:space="preserve"> оцін</w:t>
      </w:r>
      <w:r w:rsidR="00DA511A" w:rsidRPr="00637EC7">
        <w:rPr>
          <w:rFonts w:ascii="Times New Roman" w:hAnsi="Times New Roman" w:cs="Times New Roman"/>
          <w:color w:val="000000" w:themeColor="text1"/>
          <w:lang w:val="uk-UA"/>
        </w:rPr>
        <w:t>ка</w:t>
      </w:r>
      <w:r w:rsidRPr="00637EC7">
        <w:rPr>
          <w:rFonts w:ascii="Times New Roman" w:hAnsi="Times New Roman" w:cs="Times New Roman"/>
          <w:color w:val="000000" w:themeColor="text1"/>
          <w:lang w:val="uk-UA"/>
        </w:rPr>
        <w:t xml:space="preserve"> земельн</w:t>
      </w:r>
      <w:r w:rsidR="00DA511A" w:rsidRPr="00637EC7">
        <w:rPr>
          <w:rFonts w:ascii="Times New Roman" w:hAnsi="Times New Roman" w:cs="Times New Roman"/>
          <w:color w:val="000000" w:themeColor="text1"/>
          <w:lang w:val="uk-UA"/>
        </w:rPr>
        <w:t xml:space="preserve">ої </w:t>
      </w:r>
      <w:r w:rsidRPr="00637EC7">
        <w:rPr>
          <w:rFonts w:ascii="Times New Roman" w:hAnsi="Times New Roman" w:cs="Times New Roman"/>
          <w:color w:val="000000" w:themeColor="text1"/>
          <w:lang w:val="uk-UA"/>
        </w:rPr>
        <w:t>ділян</w:t>
      </w:r>
      <w:r w:rsidR="00DA511A" w:rsidRPr="00637EC7">
        <w:rPr>
          <w:rFonts w:ascii="Times New Roman" w:hAnsi="Times New Roman" w:cs="Times New Roman"/>
          <w:color w:val="000000" w:themeColor="text1"/>
          <w:lang w:val="uk-UA"/>
        </w:rPr>
        <w:t>ки</w:t>
      </w:r>
      <w:r w:rsidRPr="00637EC7">
        <w:rPr>
          <w:rFonts w:ascii="Times New Roman" w:hAnsi="Times New Roman" w:cs="Times New Roman"/>
          <w:color w:val="000000" w:themeColor="text1"/>
          <w:lang w:val="uk-UA"/>
        </w:rPr>
        <w:t xml:space="preserve"> станом на 201</w:t>
      </w:r>
      <w:r w:rsidR="002202E9" w:rsidRPr="00637EC7">
        <w:rPr>
          <w:rFonts w:ascii="Times New Roman" w:hAnsi="Times New Roman" w:cs="Times New Roman"/>
          <w:color w:val="000000" w:themeColor="text1"/>
          <w:lang w:val="uk-UA"/>
        </w:rPr>
        <w:t>_</w:t>
      </w:r>
      <w:r w:rsidRPr="00637EC7">
        <w:rPr>
          <w:rFonts w:ascii="Times New Roman" w:hAnsi="Times New Roman" w:cs="Times New Roman"/>
          <w:color w:val="000000" w:themeColor="text1"/>
          <w:lang w:val="uk-UA"/>
        </w:rPr>
        <w:t xml:space="preserve"> рік становить </w:t>
      </w:r>
      <w:r w:rsidR="002202E9" w:rsidRPr="00637EC7">
        <w:rPr>
          <w:rFonts w:ascii="Times New Roman" w:hAnsi="Times New Roman" w:cs="Times New Roman"/>
          <w:color w:val="000000" w:themeColor="text1"/>
          <w:lang w:val="uk-UA"/>
        </w:rPr>
        <w:t>_______</w:t>
      </w:r>
      <w:r w:rsidRPr="00637EC7">
        <w:rPr>
          <w:rFonts w:ascii="Times New Roman" w:hAnsi="Times New Roman" w:cs="Times New Roman"/>
          <w:color w:val="000000" w:themeColor="text1"/>
          <w:lang w:val="uk-UA"/>
        </w:rPr>
        <w:t xml:space="preserve"> (</w:t>
      </w:r>
      <w:r w:rsidR="002202E9" w:rsidRPr="00637EC7">
        <w:rPr>
          <w:rFonts w:ascii="Times New Roman" w:hAnsi="Times New Roman" w:cs="Times New Roman"/>
          <w:color w:val="000000" w:themeColor="text1"/>
          <w:lang w:val="uk-UA"/>
        </w:rPr>
        <w:t>________</w:t>
      </w:r>
      <w:r w:rsidR="00DA511A" w:rsidRPr="00637EC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202E9" w:rsidRPr="00637EC7">
        <w:rPr>
          <w:rFonts w:ascii="Times New Roman" w:hAnsi="Times New Roman" w:cs="Times New Roman"/>
          <w:color w:val="000000" w:themeColor="text1"/>
          <w:lang w:val="uk-UA"/>
        </w:rPr>
        <w:t>________________________________</w:t>
      </w:r>
      <w:r w:rsidRPr="00637EC7">
        <w:rPr>
          <w:rFonts w:ascii="Times New Roman" w:hAnsi="Times New Roman" w:cs="Times New Roman"/>
          <w:color w:val="000000" w:themeColor="text1"/>
          <w:lang w:val="uk-UA"/>
        </w:rPr>
        <w:t>) гривень</w:t>
      </w:r>
      <w:r w:rsidR="00EB343C" w:rsidRPr="00637EC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202E9" w:rsidRPr="00637EC7">
        <w:rPr>
          <w:rFonts w:ascii="Times New Roman" w:hAnsi="Times New Roman" w:cs="Times New Roman"/>
          <w:color w:val="000000" w:themeColor="text1"/>
          <w:lang w:val="uk-UA"/>
        </w:rPr>
        <w:t>__</w:t>
      </w:r>
      <w:r w:rsidR="00EB343C" w:rsidRPr="00637EC7">
        <w:rPr>
          <w:rFonts w:ascii="Times New Roman" w:hAnsi="Times New Roman" w:cs="Times New Roman"/>
          <w:color w:val="000000" w:themeColor="text1"/>
          <w:lang w:val="uk-UA"/>
        </w:rPr>
        <w:t xml:space="preserve"> копійок</w:t>
      </w:r>
      <w:r w:rsidR="00DA511A" w:rsidRPr="00637EC7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Pr="00637EC7">
        <w:rPr>
          <w:rFonts w:ascii="Times New Roman" w:hAnsi="Times New Roman" w:cs="Times New Roman"/>
          <w:color w:val="000000" w:themeColor="text1"/>
          <w:lang w:val="uk-UA"/>
        </w:rPr>
        <w:t xml:space="preserve">згідно Витягу про </w:t>
      </w:r>
      <w:r w:rsidRPr="00637EC7">
        <w:rPr>
          <w:rFonts w:ascii="Times New Roman" w:hAnsi="Times New Roman" w:cs="Times New Roman"/>
          <w:color w:val="000000" w:themeColor="text1"/>
          <w:spacing w:val="-1"/>
          <w:lang w:val="uk-UA"/>
        </w:rPr>
        <w:t xml:space="preserve">нормативну грошову оцінку земельної ділянки, виданого Відділом у Генічеському </w:t>
      </w:r>
      <w:r w:rsidRPr="00637EC7">
        <w:rPr>
          <w:rFonts w:ascii="Times New Roman" w:hAnsi="Times New Roman" w:cs="Times New Roman"/>
          <w:color w:val="000000" w:themeColor="text1"/>
          <w:lang w:val="uk-UA"/>
        </w:rPr>
        <w:t xml:space="preserve">районі головного управління Держгеокадастру Херсонської області від </w:t>
      </w:r>
      <w:r w:rsidR="002202E9" w:rsidRPr="00637EC7">
        <w:rPr>
          <w:rFonts w:ascii="Times New Roman" w:hAnsi="Times New Roman" w:cs="Times New Roman"/>
          <w:color w:val="000000" w:themeColor="text1"/>
          <w:lang w:val="uk-UA"/>
        </w:rPr>
        <w:t>__</w:t>
      </w:r>
      <w:r w:rsidRPr="00637EC7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2202E9" w:rsidRPr="00637EC7">
        <w:rPr>
          <w:rFonts w:ascii="Times New Roman" w:hAnsi="Times New Roman" w:cs="Times New Roman"/>
          <w:color w:val="000000" w:themeColor="text1"/>
          <w:lang w:val="uk-UA"/>
        </w:rPr>
        <w:t>__</w:t>
      </w:r>
      <w:r w:rsidRPr="00637EC7">
        <w:rPr>
          <w:rFonts w:ascii="Times New Roman" w:hAnsi="Times New Roman" w:cs="Times New Roman"/>
          <w:color w:val="000000" w:themeColor="text1"/>
          <w:lang w:val="uk-UA"/>
        </w:rPr>
        <w:t>.201</w:t>
      </w:r>
      <w:r w:rsidR="002202E9" w:rsidRPr="00637EC7">
        <w:rPr>
          <w:rFonts w:ascii="Times New Roman" w:hAnsi="Times New Roman" w:cs="Times New Roman"/>
          <w:color w:val="000000" w:themeColor="text1"/>
          <w:lang w:val="uk-UA"/>
        </w:rPr>
        <w:t>_</w:t>
      </w:r>
      <w:r w:rsidRPr="00637EC7">
        <w:rPr>
          <w:rFonts w:ascii="Times New Roman" w:hAnsi="Times New Roman" w:cs="Times New Roman"/>
          <w:color w:val="000000" w:themeColor="text1"/>
          <w:lang w:val="uk-UA"/>
        </w:rPr>
        <w:t xml:space="preserve"> р. №</w:t>
      </w:r>
      <w:r w:rsidR="002202E9" w:rsidRPr="00637EC7">
        <w:rPr>
          <w:rFonts w:ascii="Times New Roman" w:hAnsi="Times New Roman" w:cs="Times New Roman"/>
          <w:color w:val="000000" w:themeColor="text1"/>
          <w:lang w:val="uk-UA"/>
        </w:rPr>
        <w:t>_________________</w:t>
      </w:r>
      <w:r w:rsidR="00EB343C" w:rsidRPr="00637EC7">
        <w:rPr>
          <w:rFonts w:ascii="Times New Roman" w:hAnsi="Times New Roman" w:cs="Times New Roman"/>
          <w:color w:val="000000" w:themeColor="text1"/>
          <w:lang w:val="uk-UA"/>
        </w:rPr>
        <w:t>)</w:t>
      </w:r>
      <w:r w:rsidR="00DA511A" w:rsidRPr="00637EC7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1B509F" w:rsidRPr="00637EC7" w:rsidRDefault="00D418C1" w:rsidP="00D46A4F">
      <w:pPr>
        <w:pStyle w:val="aa"/>
        <w:spacing w:before="0"/>
        <w:jc w:val="both"/>
        <w:rPr>
          <w:rFonts w:ascii="Times New Roman" w:hAnsi="Times New Roman"/>
          <w:sz w:val="22"/>
          <w:szCs w:val="22"/>
        </w:rPr>
      </w:pPr>
      <w:r w:rsidRPr="00637EC7">
        <w:rPr>
          <w:rFonts w:ascii="Times New Roman" w:hAnsi="Times New Roman"/>
          <w:b/>
          <w:sz w:val="22"/>
          <w:szCs w:val="22"/>
        </w:rPr>
        <w:t>6.</w:t>
      </w:r>
      <w:r w:rsidRPr="00637EC7">
        <w:rPr>
          <w:rFonts w:ascii="Times New Roman" w:hAnsi="Times New Roman"/>
          <w:sz w:val="22"/>
          <w:szCs w:val="22"/>
        </w:rPr>
        <w:t xml:space="preserve"> </w:t>
      </w:r>
      <w:r w:rsidR="002624FD" w:rsidRPr="00637EC7">
        <w:rPr>
          <w:rFonts w:ascii="Times New Roman" w:hAnsi="Times New Roman"/>
          <w:sz w:val="22"/>
          <w:szCs w:val="22"/>
        </w:rPr>
        <w:t>Земельн</w:t>
      </w:r>
      <w:r w:rsidR="00FE3EDB" w:rsidRPr="00637EC7">
        <w:rPr>
          <w:rFonts w:ascii="Times New Roman" w:hAnsi="Times New Roman"/>
          <w:sz w:val="22"/>
          <w:szCs w:val="22"/>
        </w:rPr>
        <w:t>а</w:t>
      </w:r>
      <w:r w:rsidR="002624FD" w:rsidRPr="00637EC7">
        <w:rPr>
          <w:rFonts w:ascii="Times New Roman" w:hAnsi="Times New Roman"/>
          <w:sz w:val="22"/>
          <w:szCs w:val="22"/>
        </w:rPr>
        <w:t xml:space="preserve"> ділянк</w:t>
      </w:r>
      <w:r w:rsidR="00FE3EDB" w:rsidRPr="00637EC7">
        <w:rPr>
          <w:rFonts w:ascii="Times New Roman" w:hAnsi="Times New Roman"/>
          <w:sz w:val="22"/>
          <w:szCs w:val="22"/>
        </w:rPr>
        <w:t>а</w:t>
      </w:r>
      <w:r w:rsidRPr="00637EC7">
        <w:rPr>
          <w:rFonts w:ascii="Times New Roman" w:hAnsi="Times New Roman"/>
          <w:sz w:val="22"/>
          <w:szCs w:val="22"/>
        </w:rPr>
        <w:t>, як</w:t>
      </w:r>
      <w:r w:rsidR="00FE3EDB" w:rsidRPr="00637EC7">
        <w:rPr>
          <w:rFonts w:ascii="Times New Roman" w:hAnsi="Times New Roman"/>
          <w:sz w:val="22"/>
          <w:szCs w:val="22"/>
        </w:rPr>
        <w:t xml:space="preserve">а </w:t>
      </w:r>
      <w:r w:rsidRPr="00637EC7">
        <w:rPr>
          <w:rFonts w:ascii="Times New Roman" w:hAnsi="Times New Roman"/>
          <w:sz w:val="22"/>
          <w:szCs w:val="22"/>
        </w:rPr>
        <w:t xml:space="preserve">передаються в оренду, </w:t>
      </w:r>
      <w:r w:rsidR="001B509F" w:rsidRPr="00637EC7">
        <w:rPr>
          <w:rFonts w:ascii="Times New Roman" w:hAnsi="Times New Roman"/>
          <w:sz w:val="22"/>
          <w:szCs w:val="22"/>
        </w:rPr>
        <w:t xml:space="preserve">не </w:t>
      </w:r>
      <w:r w:rsidRPr="00637EC7">
        <w:rPr>
          <w:rFonts w:ascii="Times New Roman" w:hAnsi="Times New Roman"/>
          <w:sz w:val="22"/>
          <w:szCs w:val="22"/>
        </w:rPr>
        <w:t>ма</w:t>
      </w:r>
      <w:r w:rsidR="00FE3EDB" w:rsidRPr="00637EC7">
        <w:rPr>
          <w:rFonts w:ascii="Times New Roman" w:hAnsi="Times New Roman"/>
          <w:sz w:val="22"/>
          <w:szCs w:val="22"/>
        </w:rPr>
        <w:t>є</w:t>
      </w:r>
      <w:r w:rsidR="001B509F" w:rsidRPr="00637EC7">
        <w:rPr>
          <w:rFonts w:ascii="Times New Roman" w:hAnsi="Times New Roman"/>
          <w:sz w:val="22"/>
          <w:szCs w:val="22"/>
        </w:rPr>
        <w:t xml:space="preserve"> </w:t>
      </w:r>
      <w:r w:rsidRPr="00637EC7">
        <w:rPr>
          <w:rFonts w:ascii="Times New Roman" w:hAnsi="Times New Roman"/>
          <w:sz w:val="22"/>
          <w:szCs w:val="22"/>
        </w:rPr>
        <w:t>недолік</w:t>
      </w:r>
      <w:r w:rsidR="001B509F" w:rsidRPr="00637EC7">
        <w:rPr>
          <w:rFonts w:ascii="Times New Roman" w:hAnsi="Times New Roman"/>
          <w:sz w:val="22"/>
          <w:szCs w:val="22"/>
        </w:rPr>
        <w:t>ів</w:t>
      </w:r>
      <w:r w:rsidRPr="00637EC7">
        <w:rPr>
          <w:rFonts w:ascii="Times New Roman" w:hAnsi="Times New Roman"/>
          <w:sz w:val="22"/>
          <w:szCs w:val="22"/>
        </w:rPr>
        <w:t>, що можуть перешкоджати ї</w:t>
      </w:r>
      <w:r w:rsidR="00FE3EDB" w:rsidRPr="00637EC7">
        <w:rPr>
          <w:rFonts w:ascii="Times New Roman" w:hAnsi="Times New Roman"/>
          <w:sz w:val="22"/>
          <w:szCs w:val="22"/>
        </w:rPr>
        <w:t>ї</w:t>
      </w:r>
      <w:r w:rsidRPr="00637EC7">
        <w:rPr>
          <w:rFonts w:ascii="Times New Roman" w:hAnsi="Times New Roman"/>
          <w:sz w:val="22"/>
          <w:szCs w:val="22"/>
        </w:rPr>
        <w:t xml:space="preserve"> ефективному використанню</w:t>
      </w:r>
      <w:r w:rsidR="001B509F" w:rsidRPr="00637EC7">
        <w:rPr>
          <w:rFonts w:ascii="Times New Roman" w:hAnsi="Times New Roman"/>
          <w:sz w:val="22"/>
          <w:szCs w:val="22"/>
        </w:rPr>
        <w:t>.</w:t>
      </w:r>
    </w:p>
    <w:p w:rsidR="00D418C1" w:rsidRPr="00637EC7" w:rsidRDefault="00D418C1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7.</w:t>
      </w:r>
      <w:r w:rsidRPr="00637EC7">
        <w:rPr>
          <w:rFonts w:ascii="Times New Roman" w:hAnsi="Times New Roman" w:cs="Times New Roman"/>
          <w:lang w:val="uk-UA"/>
        </w:rPr>
        <w:t xml:space="preserve"> Інш</w:t>
      </w:r>
      <w:r w:rsidR="00A84F7F" w:rsidRPr="00637EC7">
        <w:rPr>
          <w:rFonts w:ascii="Times New Roman" w:hAnsi="Times New Roman" w:cs="Times New Roman"/>
          <w:lang w:val="uk-UA"/>
        </w:rPr>
        <w:t xml:space="preserve">их </w:t>
      </w:r>
      <w:r w:rsidRPr="00637EC7">
        <w:rPr>
          <w:rFonts w:ascii="Times New Roman" w:hAnsi="Times New Roman" w:cs="Times New Roman"/>
          <w:lang w:val="uk-UA"/>
        </w:rPr>
        <w:t>особливост</w:t>
      </w:r>
      <w:r w:rsidR="00A84F7F" w:rsidRPr="00637EC7">
        <w:rPr>
          <w:rFonts w:ascii="Times New Roman" w:hAnsi="Times New Roman" w:cs="Times New Roman"/>
          <w:lang w:val="uk-UA"/>
        </w:rPr>
        <w:t>ей</w:t>
      </w:r>
      <w:r w:rsidRPr="00637EC7">
        <w:rPr>
          <w:rFonts w:ascii="Times New Roman" w:hAnsi="Times New Roman" w:cs="Times New Roman"/>
          <w:lang w:val="uk-UA"/>
        </w:rPr>
        <w:t xml:space="preserve"> об'єкта оренди, які можуть вплинути на орендні відносини</w:t>
      </w:r>
      <w:r w:rsidR="00A84F7F" w:rsidRPr="00637EC7">
        <w:rPr>
          <w:rFonts w:ascii="Times New Roman" w:hAnsi="Times New Roman" w:cs="Times New Roman"/>
          <w:lang w:val="uk-UA"/>
        </w:rPr>
        <w:t xml:space="preserve"> не має.</w:t>
      </w:r>
    </w:p>
    <w:p w:rsidR="00D80CFE" w:rsidRDefault="00D80CFE" w:rsidP="001B50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B509F" w:rsidRDefault="001B509F" w:rsidP="001B50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Строк дії договору</w:t>
      </w:r>
    </w:p>
    <w:p w:rsidR="00F11DBE" w:rsidRPr="00637EC7" w:rsidRDefault="00F11DBE" w:rsidP="001B50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B509F" w:rsidRPr="00637EC7" w:rsidRDefault="001B509F" w:rsidP="00D46A4F">
      <w:pPr>
        <w:pStyle w:val="aa"/>
        <w:spacing w:before="0"/>
        <w:jc w:val="both"/>
        <w:rPr>
          <w:rFonts w:ascii="Times New Roman" w:hAnsi="Times New Roman"/>
          <w:sz w:val="22"/>
          <w:szCs w:val="22"/>
        </w:rPr>
      </w:pPr>
      <w:r w:rsidRPr="00637EC7">
        <w:rPr>
          <w:rFonts w:ascii="Times New Roman" w:hAnsi="Times New Roman"/>
          <w:b/>
          <w:sz w:val="22"/>
          <w:szCs w:val="22"/>
        </w:rPr>
        <w:t>8.</w:t>
      </w:r>
      <w:r w:rsidRPr="00637EC7">
        <w:rPr>
          <w:rFonts w:ascii="Times New Roman" w:hAnsi="Times New Roman"/>
          <w:sz w:val="22"/>
          <w:szCs w:val="22"/>
        </w:rPr>
        <w:t xml:space="preserve"> Договір укладено на</w:t>
      </w:r>
      <w:r w:rsidR="00E9122B" w:rsidRPr="00637EC7">
        <w:rPr>
          <w:rFonts w:ascii="Times New Roman" w:hAnsi="Times New Roman"/>
          <w:sz w:val="22"/>
          <w:szCs w:val="22"/>
        </w:rPr>
        <w:t xml:space="preserve"> </w:t>
      </w:r>
      <w:r w:rsidR="002202E9" w:rsidRPr="00637EC7">
        <w:rPr>
          <w:rFonts w:ascii="Times New Roman" w:hAnsi="Times New Roman"/>
          <w:sz w:val="22"/>
          <w:szCs w:val="22"/>
        </w:rPr>
        <w:t>__</w:t>
      </w:r>
      <w:r w:rsidR="00E9122B" w:rsidRPr="00637EC7">
        <w:rPr>
          <w:rFonts w:ascii="Times New Roman" w:hAnsi="Times New Roman"/>
          <w:sz w:val="22"/>
          <w:szCs w:val="22"/>
          <w:u w:val="single"/>
        </w:rPr>
        <w:t xml:space="preserve"> (</w:t>
      </w:r>
      <w:r w:rsidR="002202E9" w:rsidRPr="00637EC7">
        <w:rPr>
          <w:rFonts w:ascii="Times New Roman" w:hAnsi="Times New Roman"/>
          <w:sz w:val="22"/>
          <w:szCs w:val="22"/>
        </w:rPr>
        <w:t>_____________</w:t>
      </w:r>
      <w:r w:rsidR="00E9122B" w:rsidRPr="00637EC7">
        <w:rPr>
          <w:rFonts w:ascii="Times New Roman" w:hAnsi="Times New Roman"/>
          <w:sz w:val="22"/>
          <w:szCs w:val="22"/>
          <w:u w:val="single"/>
        </w:rPr>
        <w:t>)</w:t>
      </w:r>
      <w:r w:rsidR="00E9122B" w:rsidRPr="00637EC7">
        <w:rPr>
          <w:rFonts w:ascii="Times New Roman" w:hAnsi="Times New Roman"/>
          <w:sz w:val="22"/>
          <w:szCs w:val="22"/>
        </w:rPr>
        <w:t xml:space="preserve"> років</w:t>
      </w:r>
      <w:r w:rsidRPr="00637EC7">
        <w:rPr>
          <w:rFonts w:ascii="Times New Roman" w:hAnsi="Times New Roman"/>
          <w:sz w:val="22"/>
          <w:szCs w:val="22"/>
        </w:rPr>
        <w:t>.</w:t>
      </w:r>
    </w:p>
    <w:p w:rsidR="003271D9" w:rsidRPr="00637EC7" w:rsidRDefault="001B509F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 xml:space="preserve">Після закінчення строку дії договору Орендар має переважне право поновити його на новий строк. У цьому разі орендар повинен не пізніше ніж </w:t>
      </w:r>
      <w:r w:rsidRPr="00637EC7">
        <w:rPr>
          <w:rFonts w:ascii="Times New Roman" w:hAnsi="Times New Roman" w:cs="Times New Roman"/>
          <w:lang w:val="uk-UA"/>
        </w:rPr>
        <w:t xml:space="preserve">за </w:t>
      </w:r>
      <w:r w:rsidR="00E812F1" w:rsidRPr="00637EC7">
        <w:rPr>
          <w:rFonts w:ascii="Times New Roman" w:hAnsi="Times New Roman" w:cs="Times New Roman"/>
          <w:lang w:val="uk-UA"/>
        </w:rPr>
        <w:t>35</w:t>
      </w:r>
      <w:r w:rsidRPr="00637EC7">
        <w:rPr>
          <w:rFonts w:ascii="Times New Roman" w:hAnsi="Times New Roman" w:cs="Times New Roman"/>
          <w:lang w:val="uk-UA"/>
        </w:rPr>
        <w:t xml:space="preserve"> днів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до закінчення строку дії договору повідомити письмово </w:t>
      </w:r>
      <w:r w:rsidR="00DA511A" w:rsidRPr="00637EC7">
        <w:rPr>
          <w:rFonts w:ascii="Times New Roman" w:hAnsi="Times New Roman" w:cs="Times New Roman"/>
          <w:color w:val="000000"/>
          <w:lang w:val="uk-UA"/>
        </w:rPr>
        <w:t>О</w:t>
      </w:r>
      <w:r w:rsidRPr="00637EC7">
        <w:rPr>
          <w:rFonts w:ascii="Times New Roman" w:hAnsi="Times New Roman" w:cs="Times New Roman"/>
          <w:color w:val="000000"/>
          <w:lang w:val="uk-UA"/>
        </w:rPr>
        <w:t>рендодавця про намір продовжити його дію, у порядку передбаченому законодавством.</w:t>
      </w:r>
    </w:p>
    <w:p w:rsidR="00D80CFE" w:rsidRDefault="00D80CFE" w:rsidP="001B50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B509F" w:rsidRDefault="001B509F" w:rsidP="001B50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Орендна плата</w:t>
      </w:r>
    </w:p>
    <w:p w:rsidR="00F11DBE" w:rsidRPr="00637EC7" w:rsidRDefault="00F11DBE" w:rsidP="001B50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855891" w:rsidRDefault="001B509F" w:rsidP="00855891">
      <w:pPr>
        <w:pStyle w:val="aa"/>
        <w:spacing w:before="0"/>
        <w:jc w:val="both"/>
        <w:rPr>
          <w:rFonts w:ascii="Times New Roman" w:hAnsi="Times New Roman"/>
          <w:color w:val="000000"/>
          <w:sz w:val="22"/>
          <w:szCs w:val="22"/>
        </w:rPr>
      </w:pPr>
      <w:r w:rsidRPr="00637EC7">
        <w:rPr>
          <w:rFonts w:ascii="Times New Roman" w:hAnsi="Times New Roman"/>
          <w:b/>
          <w:sz w:val="22"/>
          <w:szCs w:val="22"/>
        </w:rPr>
        <w:t>9.</w:t>
      </w:r>
      <w:r w:rsidRPr="00637EC7">
        <w:rPr>
          <w:rFonts w:ascii="Times New Roman" w:hAnsi="Times New Roman"/>
          <w:sz w:val="22"/>
          <w:szCs w:val="22"/>
        </w:rPr>
        <w:t xml:space="preserve"> </w:t>
      </w:r>
      <w:r w:rsidR="00855891" w:rsidRPr="00637EC7">
        <w:rPr>
          <w:rFonts w:ascii="Times New Roman" w:hAnsi="Times New Roman"/>
          <w:sz w:val="22"/>
          <w:szCs w:val="22"/>
        </w:rPr>
        <w:t>Орендна плата вноситься орендарем у грошовій формі у розмірі ____ % від нормативної грошової оцінки земельної ділянки, що на 201_ рік становить ______</w:t>
      </w:r>
      <w:r w:rsidR="00855891" w:rsidRPr="00637EC7">
        <w:rPr>
          <w:rFonts w:ascii="Times New Roman" w:hAnsi="Times New Roman"/>
          <w:b/>
          <w:i/>
          <w:sz w:val="22"/>
          <w:szCs w:val="22"/>
          <w:u w:val="single"/>
        </w:rPr>
        <w:t>(_______________________</w:t>
      </w:r>
      <w:r w:rsidR="00311863">
        <w:rPr>
          <w:rFonts w:ascii="Times New Roman" w:hAnsi="Times New Roman"/>
          <w:b/>
          <w:i/>
          <w:sz w:val="22"/>
          <w:szCs w:val="22"/>
          <w:u w:val="single"/>
        </w:rPr>
        <w:t>__</w:t>
      </w:r>
      <w:r w:rsidR="00855891" w:rsidRPr="00637EC7">
        <w:rPr>
          <w:rFonts w:ascii="Times New Roman" w:hAnsi="Times New Roman"/>
          <w:b/>
          <w:i/>
          <w:sz w:val="22"/>
          <w:szCs w:val="22"/>
          <w:u w:val="single"/>
        </w:rPr>
        <w:t xml:space="preserve"> _____) гривень __ копійок на рік</w:t>
      </w:r>
      <w:r w:rsidR="000B6586">
        <w:rPr>
          <w:rFonts w:ascii="Times New Roman" w:hAnsi="Times New Roman"/>
          <w:b/>
          <w:i/>
          <w:sz w:val="22"/>
          <w:szCs w:val="22"/>
          <w:u w:val="single"/>
        </w:rPr>
        <w:t xml:space="preserve">, </w:t>
      </w:r>
      <w:r w:rsidR="000B6586">
        <w:rPr>
          <w:rFonts w:ascii="Times New Roman" w:hAnsi="Times New Roman"/>
          <w:sz w:val="22"/>
          <w:szCs w:val="22"/>
        </w:rPr>
        <w:t xml:space="preserve">за наступним розрахунком (згідно форми затвердженої </w:t>
      </w:r>
      <w:r w:rsidR="000B6586" w:rsidRPr="000B6586">
        <w:rPr>
          <w:rFonts w:ascii="Times New Roman" w:hAnsi="Times New Roman"/>
          <w:color w:val="000000"/>
          <w:sz w:val="22"/>
          <w:szCs w:val="22"/>
        </w:rPr>
        <w:t>Кабінетом Міністрів України</w:t>
      </w:r>
      <w:r w:rsidR="000B6586">
        <w:rPr>
          <w:rFonts w:ascii="Times New Roman" w:hAnsi="Times New Roman"/>
          <w:color w:val="000000"/>
          <w:sz w:val="22"/>
          <w:szCs w:val="22"/>
        </w:rPr>
        <w:t>):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134"/>
        <w:gridCol w:w="1985"/>
        <w:gridCol w:w="1417"/>
        <w:gridCol w:w="1843"/>
        <w:gridCol w:w="992"/>
        <w:gridCol w:w="851"/>
      </w:tblGrid>
      <w:tr w:rsidR="000B6586" w:rsidRPr="000B6586" w:rsidTr="00D80CFE">
        <w:tc>
          <w:tcPr>
            <w:tcW w:w="959" w:type="dxa"/>
          </w:tcPr>
          <w:p w:rsidR="000B6586" w:rsidRPr="000B6586" w:rsidRDefault="000B6586" w:rsidP="000B658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0B65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lastRenderedPageBreak/>
              <w:t>Категорія земель</w:t>
            </w:r>
          </w:p>
        </w:tc>
        <w:tc>
          <w:tcPr>
            <w:tcW w:w="850" w:type="dxa"/>
          </w:tcPr>
          <w:p w:rsidR="000B6586" w:rsidRPr="000B6586" w:rsidRDefault="000B6586" w:rsidP="000B658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0B65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Площа, кв. метрів</w:t>
            </w:r>
          </w:p>
        </w:tc>
        <w:tc>
          <w:tcPr>
            <w:tcW w:w="1134" w:type="dxa"/>
          </w:tcPr>
          <w:p w:rsidR="000B6586" w:rsidRPr="000B6586" w:rsidRDefault="000B6586" w:rsidP="000B658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0B65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Нормативна грошова оцінка земельної ділянки на __________, гривень</w:t>
            </w:r>
          </w:p>
        </w:tc>
        <w:tc>
          <w:tcPr>
            <w:tcW w:w="1985" w:type="dxa"/>
          </w:tcPr>
          <w:p w:rsidR="000B6586" w:rsidRPr="000B6586" w:rsidRDefault="000B6586" w:rsidP="000B658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0B65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Ставка земельного податку, встановлена у відповідності до Податкового кодексу України, відсотків від нормативної грошової оцінки земельної ділянки</w:t>
            </w:r>
          </w:p>
        </w:tc>
        <w:tc>
          <w:tcPr>
            <w:tcW w:w="1417" w:type="dxa"/>
          </w:tcPr>
          <w:p w:rsidR="000B6586" w:rsidRPr="000B6586" w:rsidRDefault="000B6586" w:rsidP="000B658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0B65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Добуток коефіцієнтів індексації грошової оцінки земельної ділянки за попередні роки</w:t>
            </w:r>
          </w:p>
        </w:tc>
        <w:tc>
          <w:tcPr>
            <w:tcW w:w="1843" w:type="dxa"/>
          </w:tcPr>
          <w:p w:rsidR="000B6586" w:rsidRPr="000B6586" w:rsidRDefault="000B6586" w:rsidP="000B658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0B65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</w:t>
            </w:r>
          </w:p>
        </w:tc>
        <w:tc>
          <w:tcPr>
            <w:tcW w:w="992" w:type="dxa"/>
          </w:tcPr>
          <w:p w:rsidR="000B6586" w:rsidRPr="000B6586" w:rsidRDefault="000B6586" w:rsidP="000B658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0B65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Розмір земельного податку, гривень</w:t>
            </w:r>
          </w:p>
        </w:tc>
        <w:tc>
          <w:tcPr>
            <w:tcW w:w="851" w:type="dxa"/>
          </w:tcPr>
          <w:p w:rsidR="000B6586" w:rsidRPr="000B6586" w:rsidRDefault="000B6586" w:rsidP="000B658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0B65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Розмір орендної плати, гривень</w:t>
            </w:r>
          </w:p>
        </w:tc>
      </w:tr>
      <w:tr w:rsidR="000B6586" w:rsidRPr="000B6586" w:rsidTr="00D80CFE">
        <w:tc>
          <w:tcPr>
            <w:tcW w:w="959" w:type="dxa"/>
          </w:tcPr>
          <w:p w:rsidR="000B6586" w:rsidRPr="000B6586" w:rsidRDefault="000B6586" w:rsidP="00AA6C7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0B6586" w:rsidRPr="000B6586" w:rsidRDefault="000B6586" w:rsidP="00AA6C7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B6586" w:rsidRPr="000B6586" w:rsidRDefault="000B6586" w:rsidP="00AA6C7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0B6586" w:rsidRPr="000B6586" w:rsidRDefault="000B6586" w:rsidP="00AA6C7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0B6586" w:rsidRPr="000B6586" w:rsidRDefault="000B6586" w:rsidP="00AA6C7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0B6586" w:rsidRPr="000B6586" w:rsidRDefault="000B6586" w:rsidP="00AA6C7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0B6586" w:rsidRPr="000B6586" w:rsidRDefault="000B6586" w:rsidP="00AA6C7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0B6586" w:rsidRPr="000B6586" w:rsidRDefault="000B6586" w:rsidP="00AA6C7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</w:tbl>
    <w:p w:rsidR="00292C40" w:rsidRDefault="00292C40" w:rsidP="00855891">
      <w:pPr>
        <w:pStyle w:val="aa"/>
        <w:spacing w:before="0"/>
        <w:jc w:val="both"/>
        <w:rPr>
          <w:rFonts w:ascii="Times New Roman" w:hAnsi="Times New Roman"/>
          <w:sz w:val="22"/>
          <w:szCs w:val="22"/>
        </w:rPr>
      </w:pPr>
    </w:p>
    <w:p w:rsidR="002202E9" w:rsidRPr="00637EC7" w:rsidRDefault="00855891" w:rsidP="00855891">
      <w:pPr>
        <w:pStyle w:val="aa"/>
        <w:spacing w:before="0"/>
        <w:jc w:val="both"/>
        <w:rPr>
          <w:rFonts w:ascii="Times New Roman" w:hAnsi="Times New Roman"/>
          <w:sz w:val="22"/>
          <w:szCs w:val="22"/>
        </w:rPr>
      </w:pPr>
      <w:r w:rsidRPr="00637EC7">
        <w:rPr>
          <w:rFonts w:ascii="Times New Roman" w:hAnsi="Times New Roman"/>
          <w:sz w:val="22"/>
          <w:szCs w:val="22"/>
        </w:rPr>
        <w:t xml:space="preserve">Орендна плата вноситься Орендарем на рахунок Щасливцевської сільської ради: </w:t>
      </w:r>
      <w:r w:rsidRPr="00637EC7">
        <w:rPr>
          <w:rFonts w:ascii="Times New Roman" w:hAnsi="Times New Roman"/>
          <w:b/>
          <w:i/>
          <w:sz w:val="22"/>
          <w:szCs w:val="22"/>
          <w:u w:val="single"/>
        </w:rPr>
        <w:t>№______________, код платежу ________, одержувач УК у Генічеському районі (код ЄДРПОУ 37934859), банк Казначейство України (ЕАП), МФО 899998, призначення платежу: "Орендна плата за земельну ділянку з кадастровим номером 6522186500:__:___:____"</w:t>
      </w:r>
    </w:p>
    <w:p w:rsidR="001B509F" w:rsidRDefault="001B509F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10.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Обчислення розміру орендної плати </w:t>
      </w:r>
      <w:r w:rsidR="00281A6B" w:rsidRPr="00637EC7">
        <w:rPr>
          <w:rFonts w:ascii="Times New Roman" w:hAnsi="Times New Roman" w:cs="Times New Roman"/>
          <w:color w:val="000000"/>
          <w:lang w:val="uk-UA"/>
        </w:rPr>
        <w:t xml:space="preserve">за </w:t>
      </w:r>
      <w:r w:rsidR="002624FD" w:rsidRPr="00637EC7">
        <w:rPr>
          <w:rFonts w:ascii="Times New Roman" w:hAnsi="Times New Roman" w:cs="Times New Roman"/>
          <w:color w:val="000000"/>
          <w:lang w:val="uk-UA"/>
        </w:rPr>
        <w:t>земельну ділянку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здійснюється з урахуванням ї</w:t>
      </w:r>
      <w:r w:rsidR="00FE3EDB" w:rsidRPr="00637EC7">
        <w:rPr>
          <w:rFonts w:ascii="Times New Roman" w:hAnsi="Times New Roman" w:cs="Times New Roman"/>
          <w:color w:val="000000"/>
          <w:lang w:val="uk-UA"/>
        </w:rPr>
        <w:t>ї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цільового призначення та коефіцієнтів індексації</w:t>
      </w:r>
      <w:r w:rsidR="000B6586">
        <w:rPr>
          <w:rFonts w:ascii="Times New Roman" w:hAnsi="Times New Roman" w:cs="Times New Roman"/>
          <w:color w:val="000000"/>
          <w:lang w:val="uk-UA"/>
        </w:rPr>
        <w:t>, визначених законодавством.</w:t>
      </w:r>
    </w:p>
    <w:p w:rsidR="00762489" w:rsidRPr="00637EC7" w:rsidRDefault="00762489" w:rsidP="00D46A4F">
      <w:pPr>
        <w:shd w:val="clear" w:color="auto" w:fill="FFFFFF"/>
        <w:spacing w:after="0" w:line="293" w:lineRule="exact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>Починаючи з 201</w:t>
      </w:r>
      <w:r w:rsidR="00855891" w:rsidRPr="00637EC7">
        <w:rPr>
          <w:rFonts w:ascii="Times New Roman" w:hAnsi="Times New Roman" w:cs="Times New Roman"/>
          <w:lang w:val="uk-UA"/>
        </w:rPr>
        <w:t>_</w:t>
      </w:r>
      <w:r w:rsidRPr="00637EC7">
        <w:rPr>
          <w:rFonts w:ascii="Times New Roman" w:hAnsi="Times New Roman" w:cs="Times New Roman"/>
          <w:lang w:val="uk-UA"/>
        </w:rPr>
        <w:t xml:space="preserve"> року включно, нормативна грошова оцінка земельн</w:t>
      </w:r>
      <w:r w:rsidR="002906DF" w:rsidRPr="00637EC7">
        <w:rPr>
          <w:rFonts w:ascii="Times New Roman" w:hAnsi="Times New Roman" w:cs="Times New Roman"/>
          <w:lang w:val="uk-UA"/>
        </w:rPr>
        <w:t>ої</w:t>
      </w:r>
      <w:r w:rsidRPr="00637EC7">
        <w:rPr>
          <w:rFonts w:ascii="Times New Roman" w:hAnsi="Times New Roman" w:cs="Times New Roman"/>
          <w:lang w:val="uk-UA"/>
        </w:rPr>
        <w:t xml:space="preserve"> ділян</w:t>
      </w:r>
      <w:r w:rsidR="002906DF" w:rsidRPr="00637EC7">
        <w:rPr>
          <w:rFonts w:ascii="Times New Roman" w:hAnsi="Times New Roman" w:cs="Times New Roman"/>
          <w:lang w:val="uk-UA"/>
        </w:rPr>
        <w:t>ки</w:t>
      </w:r>
      <w:r w:rsidRPr="00637EC7">
        <w:rPr>
          <w:rFonts w:ascii="Times New Roman" w:hAnsi="Times New Roman" w:cs="Times New Roman"/>
          <w:lang w:val="uk-UA"/>
        </w:rPr>
        <w:t xml:space="preserve"> та розрахований на її підставі розмір орендної плати щорічно (станом на 15 січня поточного року) змінюється шляхом ї</w:t>
      </w:r>
      <w:r w:rsidR="002906DF" w:rsidRPr="00637EC7">
        <w:rPr>
          <w:rFonts w:ascii="Times New Roman" w:hAnsi="Times New Roman" w:cs="Times New Roman"/>
          <w:lang w:val="uk-UA"/>
        </w:rPr>
        <w:t>ї</w:t>
      </w:r>
      <w:r w:rsidRPr="00637EC7">
        <w:rPr>
          <w:rFonts w:ascii="Times New Roman" w:hAnsi="Times New Roman" w:cs="Times New Roman"/>
          <w:lang w:val="uk-UA"/>
        </w:rPr>
        <w:t xml:space="preserve"> коригування (індексації) відповідно до щорічної індексації нормативної грошової оцінки земель, визначеної у встановленому законом порядку.</w:t>
      </w:r>
    </w:p>
    <w:p w:rsidR="00762489" w:rsidRPr="00637EC7" w:rsidRDefault="00762489" w:rsidP="00D46A4F">
      <w:pPr>
        <w:shd w:val="clear" w:color="auto" w:fill="FFFFFF"/>
        <w:spacing w:after="0" w:line="293" w:lineRule="exact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>У разі встановлення нової нормативної грошової оцінки земельн</w:t>
      </w:r>
      <w:r w:rsidR="002906DF" w:rsidRPr="00637EC7">
        <w:rPr>
          <w:rFonts w:ascii="Times New Roman" w:hAnsi="Times New Roman" w:cs="Times New Roman"/>
          <w:lang w:val="uk-UA"/>
        </w:rPr>
        <w:t>ої</w:t>
      </w:r>
      <w:r w:rsidRPr="00637EC7">
        <w:rPr>
          <w:rFonts w:ascii="Times New Roman" w:hAnsi="Times New Roman" w:cs="Times New Roman"/>
          <w:lang w:val="uk-UA"/>
        </w:rPr>
        <w:t xml:space="preserve"> ділян</w:t>
      </w:r>
      <w:r w:rsidR="002906DF" w:rsidRPr="00637EC7">
        <w:rPr>
          <w:rFonts w:ascii="Times New Roman" w:hAnsi="Times New Roman" w:cs="Times New Roman"/>
          <w:lang w:val="uk-UA"/>
        </w:rPr>
        <w:t>ки</w:t>
      </w:r>
      <w:r w:rsidRPr="00637EC7">
        <w:rPr>
          <w:rFonts w:ascii="Times New Roman" w:hAnsi="Times New Roman" w:cs="Times New Roman"/>
          <w:lang w:val="uk-UA"/>
        </w:rPr>
        <w:t>, у відповідності до вимог діючого законодавства, орендна плата розраховується на її підставі з дотриманням умов визначених у цьому Договорі.</w:t>
      </w:r>
    </w:p>
    <w:p w:rsidR="00855891" w:rsidRPr="00637EC7" w:rsidRDefault="00281A6B" w:rsidP="00855891">
      <w:pPr>
        <w:pStyle w:val="st2"/>
        <w:spacing w:after="0"/>
        <w:ind w:firstLine="567"/>
        <w:rPr>
          <w:spacing w:val="-5"/>
          <w:sz w:val="22"/>
          <w:szCs w:val="22"/>
        </w:rPr>
      </w:pPr>
      <w:r w:rsidRPr="00637EC7">
        <w:rPr>
          <w:b/>
        </w:rPr>
        <w:t>11.</w:t>
      </w:r>
      <w:r w:rsidRPr="00637EC7">
        <w:t xml:space="preserve"> </w:t>
      </w:r>
      <w:r w:rsidR="00855891" w:rsidRPr="00637EC7">
        <w:rPr>
          <w:spacing w:val="-5"/>
          <w:sz w:val="22"/>
          <w:szCs w:val="22"/>
        </w:rPr>
        <w:t>Орендна плата вноситься у таки строки:</w:t>
      </w:r>
    </w:p>
    <w:p w:rsidR="00855891" w:rsidRPr="00637EC7" w:rsidRDefault="00855891" w:rsidP="00855891">
      <w:pPr>
        <w:pStyle w:val="st2"/>
        <w:spacing w:after="0"/>
        <w:ind w:firstLine="567"/>
        <w:rPr>
          <w:rStyle w:val="st42"/>
          <w:sz w:val="22"/>
          <w:szCs w:val="22"/>
        </w:rPr>
      </w:pPr>
      <w:r w:rsidRPr="00637EC7">
        <w:rPr>
          <w:rStyle w:val="st42"/>
          <w:sz w:val="22"/>
          <w:szCs w:val="22"/>
        </w:rPr>
        <w:t>- за перший рік - не пізніше трьох банківських днів з дня укладення договору оренди;</w:t>
      </w:r>
    </w:p>
    <w:p w:rsidR="001B509F" w:rsidRPr="00637EC7" w:rsidRDefault="00855891" w:rsidP="0085589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Style w:val="st42"/>
          <w:rFonts w:ascii="Times New Roman" w:eastAsia="Calibri" w:hAnsi="Times New Roman"/>
          <w:lang w:val="uk-UA"/>
        </w:rPr>
        <w:t>- починаючи з наступного року - відповідно до Податкового кодексу України.</w:t>
      </w:r>
    </w:p>
    <w:p w:rsidR="00281A6B" w:rsidRPr="00637EC7" w:rsidRDefault="001B509F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12.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281A6B" w:rsidRPr="00637EC7">
        <w:rPr>
          <w:rFonts w:ascii="Times New Roman" w:hAnsi="Times New Roman" w:cs="Times New Roman"/>
          <w:lang w:val="uk-UA"/>
        </w:rPr>
        <w:t>Передача продукції та надання послуг в рахунок орендної плати забороняється.</w:t>
      </w:r>
    </w:p>
    <w:p w:rsidR="00281A6B" w:rsidRPr="00637EC7" w:rsidRDefault="001B509F" w:rsidP="00D46A4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13.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Розмір орендної плати переглядається </w:t>
      </w:r>
      <w:r w:rsidR="00281A6B" w:rsidRPr="00637EC7">
        <w:rPr>
          <w:rFonts w:ascii="Times New Roman" w:hAnsi="Times New Roman" w:cs="Times New Roman"/>
          <w:color w:val="000000"/>
          <w:u w:val="single"/>
          <w:lang w:val="uk-UA"/>
        </w:rPr>
        <w:t>щороку</w:t>
      </w:r>
      <w:r w:rsidR="00281A6B" w:rsidRPr="00637EC7">
        <w:rPr>
          <w:rFonts w:ascii="Times New Roman" w:hAnsi="Times New Roman" w:cs="Times New Roman"/>
          <w:color w:val="000000"/>
          <w:lang w:val="uk-UA"/>
        </w:rPr>
        <w:t xml:space="preserve"> у разі:</w:t>
      </w:r>
    </w:p>
    <w:p w:rsidR="001B509F" w:rsidRPr="00637EC7" w:rsidRDefault="00281A6B" w:rsidP="00D46A4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</w:pPr>
      <w:r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 xml:space="preserve">                                                             </w:t>
      </w:r>
      <w:r w:rsidR="00D46A4F"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 xml:space="preserve">                 </w:t>
      </w:r>
      <w:r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 xml:space="preserve">                 </w:t>
      </w:r>
      <w:r w:rsidR="001B509F"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>(періодичність)</w:t>
      </w:r>
    </w:p>
    <w:p w:rsidR="001B509F" w:rsidRPr="00637EC7" w:rsidRDefault="001B509F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>зміни умов господарювання, передбачених договором;</w:t>
      </w:r>
    </w:p>
    <w:p w:rsidR="001B509F" w:rsidRPr="00637EC7" w:rsidRDefault="001B509F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 xml:space="preserve">зміни </w:t>
      </w:r>
      <w:r w:rsidRPr="00637EC7">
        <w:rPr>
          <w:rFonts w:ascii="Times New Roman" w:hAnsi="Times New Roman" w:cs="Times New Roman"/>
          <w:lang w:val="uk-UA"/>
        </w:rPr>
        <w:t>граничних розмірів орендної плати, визначених Податковим кодексом України</w:t>
      </w:r>
      <w:r w:rsidRPr="00637EC7">
        <w:rPr>
          <w:rFonts w:ascii="Times New Roman" w:hAnsi="Times New Roman" w:cs="Times New Roman"/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1B509F" w:rsidRPr="00637EC7" w:rsidRDefault="001B509F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 xml:space="preserve">погіршення стану орендованих </w:t>
      </w:r>
      <w:r w:rsidR="00872E97" w:rsidRPr="00637EC7">
        <w:rPr>
          <w:rFonts w:ascii="Times New Roman" w:hAnsi="Times New Roman" w:cs="Times New Roman"/>
          <w:lang w:val="uk-UA"/>
        </w:rPr>
        <w:t>земельної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lang w:val="uk-UA"/>
        </w:rPr>
        <w:t>ділянки</w:t>
      </w:r>
      <w:r w:rsidRPr="00637EC7">
        <w:rPr>
          <w:rFonts w:ascii="Times New Roman" w:hAnsi="Times New Roman" w:cs="Times New Roman"/>
          <w:lang w:val="uk-UA"/>
        </w:rPr>
        <w:t xml:space="preserve"> не з вини </w:t>
      </w:r>
      <w:r w:rsidR="00281A6B" w:rsidRPr="00637EC7">
        <w:rPr>
          <w:rFonts w:ascii="Times New Roman" w:hAnsi="Times New Roman" w:cs="Times New Roman"/>
          <w:lang w:val="uk-UA"/>
        </w:rPr>
        <w:t>О</w:t>
      </w:r>
      <w:r w:rsidRPr="00637EC7">
        <w:rPr>
          <w:rFonts w:ascii="Times New Roman" w:hAnsi="Times New Roman" w:cs="Times New Roman"/>
          <w:lang w:val="uk-UA"/>
        </w:rPr>
        <w:t>рендаря, що підтверджено документами;</w:t>
      </w:r>
    </w:p>
    <w:p w:rsidR="001B509F" w:rsidRPr="00637EC7" w:rsidRDefault="001B509F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lang w:val="uk-UA"/>
        </w:rPr>
        <w:t xml:space="preserve">зміни нормативної грошової оцінки </w:t>
      </w:r>
      <w:r w:rsidR="00872E97" w:rsidRPr="00637EC7">
        <w:rPr>
          <w:rFonts w:ascii="Times New Roman" w:hAnsi="Times New Roman" w:cs="Times New Roman"/>
          <w:lang w:val="uk-UA"/>
        </w:rPr>
        <w:t>земельної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lang w:val="uk-UA"/>
        </w:rPr>
        <w:t>ділянки</w:t>
      </w:r>
      <w:r w:rsidRPr="00637EC7">
        <w:rPr>
          <w:rFonts w:ascii="Times New Roman" w:hAnsi="Times New Roman" w:cs="Times New Roman"/>
          <w:lang w:val="uk-UA"/>
        </w:rPr>
        <w:t>;</w:t>
      </w:r>
    </w:p>
    <w:p w:rsidR="001B509F" w:rsidRPr="00637EC7" w:rsidRDefault="001B509F" w:rsidP="00D46A4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>в інших випадках, передбачених законом.</w:t>
      </w:r>
    </w:p>
    <w:p w:rsidR="003D4DD9" w:rsidRPr="00637EC7" w:rsidRDefault="00855891" w:rsidP="00D46A4F">
      <w:pPr>
        <w:pStyle w:val="st2"/>
        <w:spacing w:after="0"/>
        <w:ind w:firstLine="567"/>
        <w:rPr>
          <w:rStyle w:val="st42"/>
          <w:b/>
          <w:sz w:val="22"/>
          <w:szCs w:val="22"/>
        </w:rPr>
      </w:pPr>
      <w:r w:rsidRPr="00637EC7">
        <w:rPr>
          <w:rStyle w:val="st42"/>
          <w:sz w:val="22"/>
          <w:szCs w:val="22"/>
        </w:rPr>
        <w:t>Розмір орендної плати за земельну ділянку в зв’язку з передачею її в оренду за результатами земельних торгів, не може переглядатися у бік зменшення</w:t>
      </w:r>
    </w:p>
    <w:p w:rsidR="001B509F" w:rsidRPr="00637EC7" w:rsidRDefault="001B509F" w:rsidP="00D46A4F">
      <w:pPr>
        <w:pStyle w:val="st2"/>
        <w:spacing w:after="0"/>
        <w:ind w:firstLine="567"/>
        <w:rPr>
          <w:rStyle w:val="st42"/>
          <w:sz w:val="22"/>
          <w:szCs w:val="22"/>
        </w:rPr>
      </w:pPr>
      <w:r w:rsidRPr="00637EC7">
        <w:rPr>
          <w:rStyle w:val="st42"/>
          <w:b/>
          <w:sz w:val="22"/>
          <w:szCs w:val="22"/>
        </w:rPr>
        <w:t>14.</w:t>
      </w:r>
      <w:r w:rsidRPr="00637EC7">
        <w:rPr>
          <w:rStyle w:val="st42"/>
          <w:sz w:val="22"/>
          <w:szCs w:val="22"/>
        </w:rPr>
        <w:t xml:space="preserve"> У разі невнесення орендної плати у строки, визначені цим договором:</w:t>
      </w:r>
    </w:p>
    <w:p w:rsidR="001B509F" w:rsidRPr="00637EC7" w:rsidRDefault="001B509F" w:rsidP="00D46A4F">
      <w:pPr>
        <w:pStyle w:val="st2"/>
        <w:spacing w:after="0"/>
        <w:ind w:firstLine="567"/>
        <w:rPr>
          <w:rStyle w:val="st42"/>
          <w:sz w:val="22"/>
          <w:szCs w:val="22"/>
        </w:rPr>
      </w:pPr>
      <w:r w:rsidRPr="00637EC7">
        <w:rPr>
          <w:rStyle w:val="st42"/>
          <w:sz w:val="22"/>
          <w:szCs w:val="22"/>
        </w:rPr>
        <w:t>у 10-денний строк сплачується штраф у розмірі 100 відсотків річної орендної плати, встановленої цим договором;</w:t>
      </w:r>
    </w:p>
    <w:p w:rsidR="001B509F" w:rsidRDefault="001B509F" w:rsidP="00D46A4F">
      <w:pPr>
        <w:widowControl w:val="0"/>
        <w:autoSpaceDE w:val="0"/>
        <w:autoSpaceDN w:val="0"/>
        <w:adjustRightInd w:val="0"/>
        <w:spacing w:after="0"/>
        <w:ind w:firstLine="567"/>
        <w:rPr>
          <w:rStyle w:val="st42"/>
          <w:rFonts w:ascii="Times New Roman" w:hAnsi="Times New Roman" w:cs="Times New Roman"/>
          <w:lang w:val="uk-UA"/>
        </w:rPr>
      </w:pPr>
      <w:r w:rsidRPr="00637EC7">
        <w:rPr>
          <w:rStyle w:val="st42"/>
          <w:rFonts w:ascii="Times New Roman" w:hAnsi="Times New Roman" w:cs="Times New Roman"/>
          <w:lang w:val="uk-UA"/>
        </w:rPr>
        <w:t xml:space="preserve">стягується пеня у </w:t>
      </w:r>
      <w:r w:rsidRPr="00637EC7">
        <w:rPr>
          <w:rStyle w:val="st42"/>
          <w:rFonts w:ascii="Times New Roman" w:hAnsi="Times New Roman" w:cs="Times New Roman"/>
          <w:color w:val="auto"/>
          <w:lang w:val="uk-UA"/>
        </w:rPr>
        <w:t xml:space="preserve">розмірі </w:t>
      </w:r>
      <w:r w:rsidR="0010015F" w:rsidRPr="00637EC7">
        <w:rPr>
          <w:rFonts w:ascii="Times New Roman" w:hAnsi="Times New Roman" w:cs="Times New Roman"/>
          <w:i/>
          <w:u w:val="single"/>
          <w:lang w:val="uk-UA"/>
        </w:rPr>
        <w:t>0,03</w:t>
      </w:r>
      <w:r w:rsidRPr="00637EC7">
        <w:rPr>
          <w:rStyle w:val="st42"/>
          <w:rFonts w:ascii="Times New Roman" w:hAnsi="Times New Roman" w:cs="Times New Roman"/>
          <w:color w:val="auto"/>
          <w:lang w:val="uk-UA"/>
        </w:rPr>
        <w:t xml:space="preserve"> відсотків несплаченої</w:t>
      </w:r>
      <w:r w:rsidRPr="00637EC7">
        <w:rPr>
          <w:rStyle w:val="st42"/>
          <w:rFonts w:ascii="Times New Roman" w:hAnsi="Times New Roman" w:cs="Times New Roman"/>
          <w:lang w:val="uk-UA"/>
        </w:rPr>
        <w:t xml:space="preserve"> суми за кожний день прострочення.</w:t>
      </w:r>
    </w:p>
    <w:p w:rsidR="00281A6B" w:rsidRPr="00637EC7" w:rsidRDefault="00281A6B" w:rsidP="009F59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 xml:space="preserve">Умови використання </w:t>
      </w:r>
      <w:r w:rsidR="00872E97" w:rsidRPr="00637EC7">
        <w:rPr>
          <w:rFonts w:ascii="Times New Roman" w:hAnsi="Times New Roman" w:cs="Times New Roman"/>
          <w:b/>
          <w:lang w:val="uk-UA"/>
        </w:rPr>
        <w:t>земельної</w:t>
      </w:r>
      <w:r w:rsidRPr="00637EC7">
        <w:rPr>
          <w:rFonts w:ascii="Times New Roman" w:hAnsi="Times New Roman" w:cs="Times New Roman"/>
          <w:b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b/>
          <w:lang w:val="uk-UA"/>
        </w:rPr>
        <w:t>ділянки</w:t>
      </w:r>
    </w:p>
    <w:p w:rsidR="009F5926" w:rsidRPr="00637EC7" w:rsidRDefault="00281A6B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color w:val="000000"/>
          <w:u w:val="single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15.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9F5926" w:rsidRPr="00637EC7">
        <w:rPr>
          <w:rFonts w:ascii="Times New Roman" w:hAnsi="Times New Roman" w:cs="Times New Roman"/>
          <w:color w:val="000000"/>
          <w:lang w:val="uk-UA"/>
        </w:rPr>
        <w:t>З</w:t>
      </w:r>
      <w:r w:rsidRPr="00637EC7">
        <w:rPr>
          <w:rFonts w:ascii="Times New Roman" w:hAnsi="Times New Roman" w:cs="Times New Roman"/>
          <w:lang w:val="uk-UA"/>
        </w:rPr>
        <w:t>емельн</w:t>
      </w:r>
      <w:r w:rsidR="009F5926" w:rsidRPr="00637EC7">
        <w:rPr>
          <w:rFonts w:ascii="Times New Roman" w:hAnsi="Times New Roman" w:cs="Times New Roman"/>
          <w:lang w:val="uk-UA"/>
        </w:rPr>
        <w:t>а</w:t>
      </w:r>
      <w:r w:rsidRPr="00637EC7">
        <w:rPr>
          <w:rFonts w:ascii="Times New Roman" w:hAnsi="Times New Roman" w:cs="Times New Roman"/>
          <w:lang w:val="uk-UA"/>
        </w:rPr>
        <w:t xml:space="preserve"> ділянк</w:t>
      </w:r>
      <w:r w:rsidR="009F5926" w:rsidRPr="00637EC7">
        <w:rPr>
          <w:rFonts w:ascii="Times New Roman" w:hAnsi="Times New Roman" w:cs="Times New Roman"/>
          <w:lang w:val="uk-UA"/>
        </w:rPr>
        <w:t xml:space="preserve">а </w:t>
      </w:r>
      <w:r w:rsidRPr="00637EC7">
        <w:rPr>
          <w:rFonts w:ascii="Times New Roman" w:hAnsi="Times New Roman" w:cs="Times New Roman"/>
          <w:color w:val="000000"/>
          <w:lang w:val="uk-UA"/>
        </w:rPr>
        <w:t>передається в оренду</w:t>
      </w:r>
      <w:r w:rsidR="00855891" w:rsidRPr="00637EC7">
        <w:rPr>
          <w:rFonts w:ascii="Times New Roman" w:hAnsi="Times New Roman" w:cs="Times New Roman"/>
          <w:color w:val="000000"/>
          <w:lang w:val="uk-UA"/>
        </w:rPr>
        <w:t>________________________________________________</w:t>
      </w:r>
    </w:p>
    <w:p w:rsidR="00281A6B" w:rsidRPr="00637EC7" w:rsidRDefault="009F5926" w:rsidP="00D46A4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</w:pPr>
      <w:r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 xml:space="preserve">                                              </w:t>
      </w:r>
      <w:r w:rsidR="00872E97"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 xml:space="preserve">                                                              </w:t>
      </w:r>
      <w:r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 xml:space="preserve">                                  </w:t>
      </w:r>
      <w:r w:rsidR="00281A6B"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>(мета використання)</w:t>
      </w:r>
    </w:p>
    <w:p w:rsidR="009F5926" w:rsidRPr="00637EC7" w:rsidRDefault="00281A6B" w:rsidP="00D46A4F">
      <w:pPr>
        <w:pStyle w:val="aa"/>
        <w:spacing w:before="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637EC7">
        <w:rPr>
          <w:rFonts w:ascii="Times New Roman" w:hAnsi="Times New Roman"/>
          <w:b/>
          <w:color w:val="000000"/>
          <w:sz w:val="22"/>
          <w:szCs w:val="22"/>
        </w:rPr>
        <w:t>16.</w:t>
      </w:r>
      <w:r w:rsidRPr="00637EC7">
        <w:rPr>
          <w:rFonts w:ascii="Times New Roman" w:hAnsi="Times New Roman"/>
          <w:color w:val="000000"/>
          <w:sz w:val="22"/>
          <w:szCs w:val="22"/>
        </w:rPr>
        <w:t xml:space="preserve"> Цільове призначення </w:t>
      </w:r>
      <w:r w:rsidR="00872E97" w:rsidRPr="00637EC7">
        <w:rPr>
          <w:rFonts w:ascii="Times New Roman" w:hAnsi="Times New Roman"/>
          <w:sz w:val="22"/>
          <w:szCs w:val="22"/>
        </w:rPr>
        <w:t>земельної</w:t>
      </w:r>
      <w:r w:rsidRPr="00637EC7">
        <w:rPr>
          <w:rFonts w:ascii="Times New Roman" w:hAnsi="Times New Roman"/>
          <w:sz w:val="22"/>
          <w:szCs w:val="22"/>
        </w:rPr>
        <w:t xml:space="preserve"> </w:t>
      </w:r>
      <w:r w:rsidR="00872E97" w:rsidRPr="00637EC7">
        <w:rPr>
          <w:rFonts w:ascii="Times New Roman" w:hAnsi="Times New Roman"/>
          <w:sz w:val="22"/>
          <w:szCs w:val="22"/>
        </w:rPr>
        <w:t>ділянки</w:t>
      </w:r>
      <w:r w:rsidR="009F5926" w:rsidRPr="00637EC7">
        <w:rPr>
          <w:rFonts w:ascii="Times New Roman" w:hAnsi="Times New Roman"/>
        </w:rPr>
        <w:t xml:space="preserve"> -</w:t>
      </w:r>
      <w:r w:rsidRPr="00637EC7">
        <w:rPr>
          <w:rFonts w:ascii="Times New Roman" w:hAnsi="Times New Roman"/>
          <w:sz w:val="22"/>
          <w:szCs w:val="22"/>
        </w:rPr>
        <w:t xml:space="preserve"> </w:t>
      </w:r>
      <w:r w:rsidR="00855891" w:rsidRPr="00637EC7">
        <w:rPr>
          <w:rFonts w:ascii="Times New Roman" w:hAnsi="Times New Roman"/>
          <w:sz w:val="22"/>
          <w:szCs w:val="22"/>
        </w:rPr>
        <w:t>_______________________________</w:t>
      </w:r>
      <w:r w:rsidR="00637EC7" w:rsidRPr="00637EC7">
        <w:rPr>
          <w:rFonts w:ascii="Times New Roman" w:hAnsi="Times New Roman"/>
          <w:sz w:val="22"/>
          <w:szCs w:val="22"/>
        </w:rPr>
        <w:t>___________</w:t>
      </w:r>
      <w:r w:rsidR="00872E97" w:rsidRPr="00637EC7">
        <w:rPr>
          <w:rFonts w:ascii="Times New Roman" w:hAnsi="Times New Roman"/>
          <w:sz w:val="22"/>
          <w:szCs w:val="22"/>
        </w:rPr>
        <w:t xml:space="preserve"> </w:t>
      </w:r>
      <w:r w:rsidR="009F5926" w:rsidRPr="00637EC7">
        <w:rPr>
          <w:rFonts w:ascii="Times New Roman" w:hAnsi="Times New Roman"/>
          <w:color w:val="000000" w:themeColor="text1"/>
          <w:sz w:val="22"/>
          <w:szCs w:val="22"/>
        </w:rPr>
        <w:t>(код цільового призначення –</w:t>
      </w:r>
      <w:r w:rsidR="009F5926" w:rsidRPr="00637EC7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 w:rsidR="00890CD2">
        <w:rPr>
          <w:rFonts w:ascii="Times New Roman" w:hAnsi="Times New Roman"/>
          <w:i/>
          <w:color w:val="000000" w:themeColor="text1"/>
          <w:sz w:val="22"/>
          <w:szCs w:val="22"/>
        </w:rPr>
        <w:t>_____</w:t>
      </w:r>
      <w:r w:rsidR="009F5926" w:rsidRPr="00637EC7">
        <w:rPr>
          <w:rFonts w:ascii="Times New Roman" w:hAnsi="Times New Roman"/>
          <w:i/>
          <w:color w:val="000000" w:themeColor="text1"/>
          <w:sz w:val="22"/>
          <w:szCs w:val="22"/>
        </w:rPr>
        <w:t>).</w:t>
      </w:r>
    </w:p>
    <w:p w:rsidR="00281A6B" w:rsidRPr="00637EC7" w:rsidRDefault="00281A6B" w:rsidP="00D46A4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/>
          <w:u w:val="single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17.</w:t>
      </w:r>
      <w:r w:rsidRPr="00637EC7">
        <w:rPr>
          <w:rFonts w:ascii="Times New Roman" w:hAnsi="Times New Roman" w:cs="Times New Roman"/>
          <w:lang w:val="uk-UA"/>
        </w:rPr>
        <w:t xml:space="preserve"> Умов збереження стану об'єкта оренди </w:t>
      </w:r>
      <w:r w:rsidR="00A84F7F" w:rsidRPr="00637EC7">
        <w:rPr>
          <w:rFonts w:ascii="Times New Roman" w:hAnsi="Times New Roman" w:cs="Times New Roman"/>
          <w:i/>
          <w:u w:val="single"/>
          <w:lang w:val="uk-UA"/>
        </w:rPr>
        <w:t>не має.</w:t>
      </w:r>
    </w:p>
    <w:p w:rsidR="00281A6B" w:rsidRPr="00637EC7" w:rsidRDefault="00602B84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4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 xml:space="preserve">18. </w:t>
      </w:r>
      <w:r w:rsidRPr="00637EC7">
        <w:rPr>
          <w:rFonts w:ascii="Times New Roman" w:hAnsi="Times New Roman" w:cs="Times New Roman"/>
          <w:spacing w:val="-4"/>
          <w:lang w:val="uk-UA"/>
        </w:rPr>
        <w:t xml:space="preserve">Право на оренду </w:t>
      </w:r>
      <w:r w:rsidR="00872E97" w:rsidRPr="00637EC7">
        <w:rPr>
          <w:rFonts w:ascii="Times New Roman" w:hAnsi="Times New Roman" w:cs="Times New Roman"/>
          <w:spacing w:val="-4"/>
          <w:lang w:val="uk-UA"/>
        </w:rPr>
        <w:t>земельної</w:t>
      </w:r>
      <w:r w:rsidRPr="00637EC7">
        <w:rPr>
          <w:rFonts w:ascii="Times New Roman" w:hAnsi="Times New Roman" w:cs="Times New Roman"/>
          <w:spacing w:val="-4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spacing w:val="-4"/>
          <w:lang w:val="uk-UA"/>
        </w:rPr>
        <w:t>ділянки</w:t>
      </w:r>
      <w:r w:rsidRPr="00637EC7">
        <w:rPr>
          <w:rFonts w:ascii="Times New Roman" w:hAnsi="Times New Roman" w:cs="Times New Roman"/>
          <w:spacing w:val="-4"/>
          <w:lang w:val="uk-UA"/>
        </w:rPr>
        <w:t xml:space="preserve"> не може бути відчужено її Орендарем іншим особам, внесено до статутного фонду, передано в заставу.</w:t>
      </w:r>
    </w:p>
    <w:p w:rsidR="006B70DB" w:rsidRPr="00637EC7" w:rsidRDefault="006B70DB" w:rsidP="006B70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Умови</w:t>
      </w:r>
      <w:r w:rsidR="00F66FBC" w:rsidRPr="00637EC7">
        <w:rPr>
          <w:rFonts w:ascii="Times New Roman" w:hAnsi="Times New Roman" w:cs="Times New Roman"/>
          <w:b/>
          <w:color w:val="000000"/>
          <w:lang w:val="uk-UA"/>
        </w:rPr>
        <w:t xml:space="preserve"> передачі та </w:t>
      </w:r>
      <w:r w:rsidRPr="00637EC7">
        <w:rPr>
          <w:rFonts w:ascii="Times New Roman" w:hAnsi="Times New Roman" w:cs="Times New Roman"/>
          <w:b/>
          <w:color w:val="000000"/>
          <w:lang w:val="uk-UA"/>
        </w:rPr>
        <w:t xml:space="preserve">повернення </w:t>
      </w:r>
      <w:r w:rsidR="00872E97" w:rsidRPr="00637EC7">
        <w:rPr>
          <w:rFonts w:ascii="Times New Roman" w:hAnsi="Times New Roman" w:cs="Times New Roman"/>
          <w:b/>
          <w:lang w:val="uk-UA"/>
        </w:rPr>
        <w:t>земельної</w:t>
      </w:r>
      <w:r w:rsidRPr="00637EC7">
        <w:rPr>
          <w:rFonts w:ascii="Times New Roman" w:hAnsi="Times New Roman" w:cs="Times New Roman"/>
          <w:b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b/>
          <w:lang w:val="uk-UA"/>
        </w:rPr>
        <w:t>ділянки</w:t>
      </w:r>
    </w:p>
    <w:p w:rsidR="00F66FBC" w:rsidRPr="00637EC7" w:rsidRDefault="00F66FBC" w:rsidP="00F66FBC">
      <w:pPr>
        <w:shd w:val="clear" w:color="auto" w:fill="FFFFFF"/>
        <w:spacing w:after="0" w:line="274" w:lineRule="exact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19.</w:t>
      </w:r>
      <w:r w:rsidRPr="00637EC7">
        <w:rPr>
          <w:rFonts w:ascii="Times New Roman" w:hAnsi="Times New Roman" w:cs="Times New Roman"/>
          <w:lang w:val="uk-UA"/>
        </w:rPr>
        <w:t xml:space="preserve"> Інші умови передачі земельної ділянки в оренду відсутні.</w:t>
      </w:r>
    </w:p>
    <w:p w:rsidR="00F66FBC" w:rsidRPr="00637EC7" w:rsidRDefault="00F66FBC" w:rsidP="00F66FBC">
      <w:pPr>
        <w:shd w:val="clear" w:color="auto" w:fill="FFFFFF"/>
        <w:tabs>
          <w:tab w:val="left" w:pos="706"/>
        </w:tabs>
        <w:spacing w:after="0" w:line="274" w:lineRule="exact"/>
        <w:ind w:firstLine="567"/>
        <w:jc w:val="both"/>
        <w:rPr>
          <w:rFonts w:ascii="Times New Roman" w:hAnsi="Times New Roman" w:cs="Times New Roman"/>
          <w:spacing w:val="-8"/>
          <w:lang w:val="uk-UA"/>
        </w:rPr>
      </w:pPr>
      <w:r w:rsidRPr="00637EC7">
        <w:rPr>
          <w:rFonts w:ascii="Times New Roman" w:hAnsi="Times New Roman" w:cs="Times New Roman"/>
          <w:b/>
          <w:spacing w:val="-8"/>
          <w:lang w:val="uk-UA"/>
        </w:rPr>
        <w:t>20.</w:t>
      </w:r>
      <w:r w:rsidRPr="00637EC7">
        <w:rPr>
          <w:rFonts w:ascii="Times New Roman" w:hAnsi="Times New Roman" w:cs="Times New Roman"/>
          <w:spacing w:val="-8"/>
          <w:lang w:val="uk-UA"/>
        </w:rPr>
        <w:t xml:space="preserve"> Земельна ділянка 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вважається переданою Орендодавцем Орендареві з моменту державної реєстрації права оренди у встановленому законом порядку. На вимогу Орендаря до проведення державної реєстрації права оренди у встановленому законом порядку, може бути складено відповідний акт </w:t>
      </w:r>
      <w:r w:rsidRPr="00637EC7">
        <w:rPr>
          <w:rFonts w:ascii="Times New Roman" w:hAnsi="Times New Roman" w:cs="Times New Roman"/>
          <w:lang w:val="uk-UA"/>
        </w:rPr>
        <w:t>приймання-передачі земельної ділянки.</w:t>
      </w:r>
    </w:p>
    <w:p w:rsidR="006B70DB" w:rsidRPr="00637EC7" w:rsidRDefault="006B70DB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21.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Після припинення дії </w:t>
      </w:r>
      <w:r w:rsidR="00FE3EDB" w:rsidRPr="00637EC7">
        <w:rPr>
          <w:rFonts w:ascii="Times New Roman" w:hAnsi="Times New Roman" w:cs="Times New Roman"/>
          <w:color w:val="000000"/>
          <w:lang w:val="uk-UA"/>
        </w:rPr>
        <w:t>цього Д</w:t>
      </w:r>
      <w:r w:rsidRPr="00637EC7">
        <w:rPr>
          <w:rFonts w:ascii="Times New Roman" w:hAnsi="Times New Roman" w:cs="Times New Roman"/>
          <w:color w:val="000000"/>
          <w:lang w:val="uk-UA"/>
        </w:rPr>
        <w:t>оговору</w:t>
      </w:r>
      <w:r w:rsidR="00FE3EDB" w:rsidRPr="00637EC7">
        <w:rPr>
          <w:rFonts w:ascii="Times New Roman" w:hAnsi="Times New Roman" w:cs="Times New Roman"/>
          <w:color w:val="000000"/>
          <w:lang w:val="uk-UA"/>
        </w:rPr>
        <w:t>,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Орендар повертає Орендодавцеві </w:t>
      </w:r>
      <w:r w:rsidR="002624FD" w:rsidRPr="00637EC7">
        <w:rPr>
          <w:rFonts w:ascii="Times New Roman" w:hAnsi="Times New Roman" w:cs="Times New Roman"/>
          <w:lang w:val="uk-UA"/>
        </w:rPr>
        <w:t>земельну ділянку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у стані, не гіршому порівняно з тим, у якому він одержав її в оренду.</w:t>
      </w:r>
    </w:p>
    <w:p w:rsidR="006B70DB" w:rsidRPr="00637EC7" w:rsidRDefault="006B70DB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 xml:space="preserve">Орендодавець у разі погіршення корисних властивостей </w:t>
      </w:r>
      <w:r w:rsidRPr="00637EC7">
        <w:rPr>
          <w:rFonts w:ascii="Times New Roman" w:hAnsi="Times New Roman" w:cs="Times New Roman"/>
          <w:lang w:val="uk-UA"/>
        </w:rPr>
        <w:t>орендован</w:t>
      </w:r>
      <w:r w:rsidR="00872E97" w:rsidRPr="00637EC7">
        <w:rPr>
          <w:rFonts w:ascii="Times New Roman" w:hAnsi="Times New Roman" w:cs="Times New Roman"/>
          <w:lang w:val="uk-UA"/>
        </w:rPr>
        <w:t>ої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lang w:val="uk-UA"/>
        </w:rPr>
        <w:t>земельної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lang w:val="uk-UA"/>
        </w:rPr>
        <w:t>ділянки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, пов'язаних із зміною її стану, має право на відшкодування збитків у розмірі, визначеному сторонами. </w:t>
      </w:r>
      <w:r w:rsidRPr="00637EC7">
        <w:rPr>
          <w:rFonts w:ascii="Times New Roman" w:hAnsi="Times New Roman" w:cs="Times New Roman"/>
          <w:color w:val="000000"/>
          <w:lang w:val="uk-UA"/>
        </w:rPr>
        <w:lastRenderedPageBreak/>
        <w:t>Якщо сторонами не досягнуто згоди про розмір відшкодування збитків, спір розв'язується у судовому порядку.</w:t>
      </w:r>
    </w:p>
    <w:p w:rsidR="006B70DB" w:rsidRPr="00637EC7" w:rsidRDefault="006B70DB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Style w:val="st42"/>
          <w:rFonts w:ascii="Times New Roman" w:hAnsi="Times New Roman" w:cs="Times New Roman"/>
          <w:lang w:val="uk-UA"/>
        </w:rPr>
      </w:pPr>
      <w:r w:rsidRPr="00637EC7">
        <w:rPr>
          <w:rStyle w:val="st42"/>
          <w:rFonts w:ascii="Times New Roman" w:hAnsi="Times New Roman" w:cs="Times New Roman"/>
          <w:lang w:val="uk-UA"/>
        </w:rPr>
        <w:t xml:space="preserve">У разі погіршення якості ґрунтового покриву та інших корисних властивостей орендованих </w:t>
      </w:r>
      <w:r w:rsidR="00872E97" w:rsidRPr="00637EC7">
        <w:rPr>
          <w:rStyle w:val="st42"/>
          <w:rFonts w:ascii="Times New Roman" w:hAnsi="Times New Roman" w:cs="Times New Roman"/>
          <w:lang w:val="uk-UA"/>
        </w:rPr>
        <w:t>земельної</w:t>
      </w:r>
      <w:r w:rsidRPr="00637EC7">
        <w:rPr>
          <w:rStyle w:val="st42"/>
          <w:rFonts w:ascii="Times New Roman" w:hAnsi="Times New Roman" w:cs="Times New Roman"/>
          <w:lang w:val="uk-UA"/>
        </w:rPr>
        <w:t xml:space="preserve"> </w:t>
      </w:r>
      <w:r w:rsidR="00872E97" w:rsidRPr="00637EC7">
        <w:rPr>
          <w:rStyle w:val="st42"/>
          <w:rFonts w:ascii="Times New Roman" w:hAnsi="Times New Roman" w:cs="Times New Roman"/>
          <w:lang w:val="uk-UA"/>
        </w:rPr>
        <w:t>ділянки</w:t>
      </w:r>
      <w:r w:rsidRPr="00637EC7">
        <w:rPr>
          <w:rStyle w:val="st42"/>
          <w:rFonts w:ascii="Times New Roman" w:hAnsi="Times New Roman" w:cs="Times New Roman"/>
          <w:lang w:val="uk-UA"/>
        </w:rPr>
        <w:t xml:space="preserve"> або приведення їх у непридатний для використання за цільовим призначенням стан збитки, що підлягають відшкодуванню, визначаються відповідно до Порядку визначення та відшкодування збитків власникам землі та землекористувачам, затвердженого постановою Кабінету Міністрів України.</w:t>
      </w:r>
    </w:p>
    <w:p w:rsidR="006B70DB" w:rsidRPr="00637EC7" w:rsidRDefault="006B70DB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22.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Здійснені Орендарем без згоди Орендодавця витрати на поліпшення </w:t>
      </w:r>
      <w:r w:rsidRPr="00637EC7">
        <w:rPr>
          <w:rFonts w:ascii="Times New Roman" w:hAnsi="Times New Roman" w:cs="Times New Roman"/>
          <w:lang w:val="uk-UA"/>
        </w:rPr>
        <w:t>орендован</w:t>
      </w:r>
      <w:r w:rsidR="00025A1C" w:rsidRPr="00637EC7">
        <w:rPr>
          <w:rFonts w:ascii="Times New Roman" w:hAnsi="Times New Roman" w:cs="Times New Roman"/>
          <w:lang w:val="uk-UA"/>
        </w:rPr>
        <w:t>ої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lang w:val="uk-UA"/>
        </w:rPr>
        <w:t>земельної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lang w:val="uk-UA"/>
        </w:rPr>
        <w:t>ділянки</w:t>
      </w:r>
      <w:r w:rsidRPr="00637EC7">
        <w:rPr>
          <w:rFonts w:ascii="Times New Roman" w:hAnsi="Times New Roman" w:cs="Times New Roman"/>
          <w:color w:val="000000"/>
          <w:lang w:val="uk-UA"/>
        </w:rPr>
        <w:t>, які неможливо відокремити без заподіяння шкоди цій ділянці, не підлягають відшкодуванню.</w:t>
      </w:r>
    </w:p>
    <w:p w:rsidR="006B70DB" w:rsidRPr="00637EC7" w:rsidRDefault="006B70DB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23.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Поліпшення стану </w:t>
      </w:r>
      <w:r w:rsidR="00872E97" w:rsidRPr="00637EC7">
        <w:rPr>
          <w:rFonts w:ascii="Times New Roman" w:hAnsi="Times New Roman" w:cs="Times New Roman"/>
          <w:lang w:val="uk-UA"/>
        </w:rPr>
        <w:t>земельної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lang w:val="uk-UA"/>
        </w:rPr>
        <w:t>ділянки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, проведені Орендарем за письмовою згодою з Орендодавцем землі, </w:t>
      </w:r>
      <w:r w:rsidRPr="00637EC7">
        <w:rPr>
          <w:rFonts w:ascii="Times New Roman" w:hAnsi="Times New Roman" w:cs="Times New Roman"/>
          <w:strike/>
          <w:color w:val="000000"/>
          <w:lang w:val="uk-UA"/>
        </w:rPr>
        <w:t>підлягають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(не підлягають) відшкодуванню. </w:t>
      </w:r>
    </w:p>
    <w:p w:rsidR="00385570" w:rsidRPr="00637EC7" w:rsidRDefault="006B70DB" w:rsidP="00D46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>------------------------</w:t>
      </w:r>
    </w:p>
    <w:p w:rsidR="006B70DB" w:rsidRPr="00637EC7" w:rsidRDefault="006B70DB" w:rsidP="00D46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</w:pPr>
      <w:r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>(непотрібне закреслити)</w:t>
      </w:r>
    </w:p>
    <w:p w:rsidR="006B70DB" w:rsidRPr="00637EC7" w:rsidRDefault="00385570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 xml:space="preserve">Умови, обсяги і строки </w:t>
      </w:r>
      <w:r w:rsidR="006B70DB" w:rsidRPr="00637EC7">
        <w:rPr>
          <w:rFonts w:ascii="Times New Roman" w:hAnsi="Times New Roman" w:cs="Times New Roman"/>
          <w:color w:val="000000"/>
          <w:lang w:val="uk-UA"/>
        </w:rPr>
        <w:t xml:space="preserve">відшкодування </w:t>
      </w:r>
      <w:r w:rsidRPr="00637EC7">
        <w:rPr>
          <w:rFonts w:ascii="Times New Roman" w:hAnsi="Times New Roman" w:cs="Times New Roman"/>
          <w:color w:val="000000"/>
          <w:lang w:val="uk-UA"/>
        </w:rPr>
        <w:t>О</w:t>
      </w:r>
      <w:r w:rsidR="006B70DB" w:rsidRPr="00637EC7">
        <w:rPr>
          <w:rFonts w:ascii="Times New Roman" w:hAnsi="Times New Roman" w:cs="Times New Roman"/>
          <w:color w:val="000000"/>
          <w:lang w:val="uk-UA"/>
        </w:rPr>
        <w:t>рендарю витрат</w:t>
      </w:r>
      <w:r w:rsidR="00FE3EDB" w:rsidRPr="00637EC7">
        <w:rPr>
          <w:rFonts w:ascii="Times New Roman" w:hAnsi="Times New Roman" w:cs="Times New Roman"/>
          <w:color w:val="000000"/>
          <w:lang w:val="uk-UA"/>
        </w:rPr>
        <w:t>,</w:t>
      </w:r>
      <w:r w:rsidR="006B70DB" w:rsidRPr="00637EC7">
        <w:rPr>
          <w:rFonts w:ascii="Times New Roman" w:hAnsi="Times New Roman" w:cs="Times New Roman"/>
          <w:color w:val="000000"/>
          <w:lang w:val="uk-UA"/>
        </w:rPr>
        <w:t xml:space="preserve"> за проведені ним поліпшення стану </w:t>
      </w:r>
      <w:r w:rsidR="00872E97" w:rsidRPr="00637EC7">
        <w:rPr>
          <w:rFonts w:ascii="Times New Roman" w:hAnsi="Times New Roman" w:cs="Times New Roman"/>
          <w:lang w:val="uk-UA"/>
        </w:rPr>
        <w:t>земельної</w:t>
      </w:r>
      <w:r w:rsidR="006B70DB" w:rsidRPr="00637EC7">
        <w:rPr>
          <w:rFonts w:ascii="Times New Roman" w:hAnsi="Times New Roman" w:cs="Times New Roman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lang w:val="uk-UA"/>
        </w:rPr>
        <w:t>ділянки</w:t>
      </w:r>
      <w:r w:rsidR="00FE3EDB" w:rsidRPr="00637EC7">
        <w:rPr>
          <w:rFonts w:ascii="Times New Roman" w:hAnsi="Times New Roman" w:cs="Times New Roman"/>
          <w:lang w:val="uk-UA"/>
        </w:rPr>
        <w:t>,</w:t>
      </w:r>
      <w:r w:rsidR="006B70DB" w:rsidRPr="00637EC7">
        <w:rPr>
          <w:rFonts w:ascii="Times New Roman" w:hAnsi="Times New Roman" w:cs="Times New Roman"/>
          <w:lang w:val="uk-UA"/>
        </w:rPr>
        <w:t xml:space="preserve"> </w:t>
      </w:r>
      <w:r w:rsidR="006B70DB" w:rsidRPr="00637EC7">
        <w:rPr>
          <w:rFonts w:ascii="Times New Roman" w:hAnsi="Times New Roman" w:cs="Times New Roman"/>
          <w:color w:val="000000"/>
          <w:lang w:val="uk-UA"/>
        </w:rPr>
        <w:t>визначаються окремою угодою сторін.</w:t>
      </w:r>
    </w:p>
    <w:p w:rsidR="006B70DB" w:rsidRPr="00637EC7" w:rsidRDefault="006B70DB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24.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Орендар має право на відшкодування збитків, заподіяних унаслідок невиконання </w:t>
      </w:r>
      <w:r w:rsidR="00385570" w:rsidRPr="00637EC7">
        <w:rPr>
          <w:rFonts w:ascii="Times New Roman" w:hAnsi="Times New Roman" w:cs="Times New Roman"/>
          <w:color w:val="000000"/>
          <w:lang w:val="uk-UA"/>
        </w:rPr>
        <w:t>О</w:t>
      </w:r>
      <w:r w:rsidRPr="00637EC7">
        <w:rPr>
          <w:rFonts w:ascii="Times New Roman" w:hAnsi="Times New Roman" w:cs="Times New Roman"/>
          <w:color w:val="000000"/>
          <w:lang w:val="uk-UA"/>
        </w:rPr>
        <w:t>рендодавцем зобов'язань, передбачених цим договором.</w:t>
      </w:r>
    </w:p>
    <w:p w:rsidR="006B70DB" w:rsidRPr="00637EC7" w:rsidRDefault="006B70DB" w:rsidP="00D46A4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>Збитками вважаються:</w:t>
      </w:r>
    </w:p>
    <w:p w:rsidR="006B70DB" w:rsidRPr="00637EC7" w:rsidRDefault="006B70DB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>фактичні втрати, яких орендар зазнав у зв'язку з невиконанням або неналежним виконанням умов договору орендодавцем, а також витрати, які орендар здійснив або повинен здійснити для відновлення свого порушеного права;</w:t>
      </w:r>
    </w:p>
    <w:p w:rsidR="006B70DB" w:rsidRPr="00637EC7" w:rsidRDefault="006B70DB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>доходи, які орендар міг би реально отримати в разі належного виконання орендодавцем умов договору.</w:t>
      </w:r>
    </w:p>
    <w:p w:rsidR="006B70DB" w:rsidRPr="00637EC7" w:rsidRDefault="006B70DB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25.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Розмір фактичних витрат орендаря визначається на підставі документально підтверджених даних.</w:t>
      </w:r>
    </w:p>
    <w:p w:rsidR="00385570" w:rsidRPr="00637EC7" w:rsidRDefault="00385570" w:rsidP="00385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Обмеження (обтяження) щодо використання</w:t>
      </w:r>
      <w:r w:rsidR="00A05D02" w:rsidRPr="00637EC7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b/>
          <w:lang w:val="uk-UA"/>
        </w:rPr>
        <w:t>земельної</w:t>
      </w:r>
      <w:r w:rsidRPr="00637EC7">
        <w:rPr>
          <w:rFonts w:ascii="Times New Roman" w:hAnsi="Times New Roman" w:cs="Times New Roman"/>
          <w:b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b/>
          <w:lang w:val="uk-UA"/>
        </w:rPr>
        <w:t>ділянки</w:t>
      </w:r>
    </w:p>
    <w:p w:rsidR="00637EC7" w:rsidRPr="00637EC7" w:rsidRDefault="00637EC7" w:rsidP="00637EC7">
      <w:pPr>
        <w:pStyle w:val="a4"/>
        <w:spacing w:before="0" w:beforeAutospacing="0" w:after="0" w:afterAutospacing="0" w:line="276" w:lineRule="auto"/>
        <w:jc w:val="both"/>
        <w:rPr>
          <w:sz w:val="16"/>
          <w:szCs w:val="16"/>
          <w:lang w:val="uk-UA"/>
        </w:rPr>
      </w:pPr>
      <w:r w:rsidRPr="00637EC7">
        <w:rPr>
          <w:b/>
          <w:sz w:val="22"/>
          <w:szCs w:val="22"/>
          <w:lang w:val="uk-UA"/>
        </w:rPr>
        <w:t>25</w:t>
      </w:r>
      <w:r w:rsidRPr="00637EC7">
        <w:rPr>
          <w:sz w:val="22"/>
          <w:szCs w:val="22"/>
          <w:lang w:val="uk-UA"/>
        </w:rPr>
        <w:t xml:space="preserve">. На орендовану земельну ділянку встановлено (не встановлено) обмеження (обтяження) та інші права третіх осіб: </w:t>
      </w:r>
    </w:p>
    <w:p w:rsidR="00637EC7" w:rsidRPr="00637EC7" w:rsidRDefault="00637EC7" w:rsidP="00637EC7">
      <w:pPr>
        <w:spacing w:after="0"/>
        <w:rPr>
          <w:rFonts w:ascii="Times New Roman" w:hAnsi="Times New Roman"/>
          <w:i/>
          <w:sz w:val="16"/>
          <w:szCs w:val="16"/>
          <w:lang w:val="uk-UA"/>
        </w:rPr>
      </w:pPr>
      <w:r w:rsidRPr="00637EC7">
        <w:rPr>
          <w:rFonts w:ascii="Times New Roman" w:hAnsi="Times New Roman"/>
          <w:i/>
          <w:sz w:val="16"/>
          <w:szCs w:val="16"/>
          <w:lang w:val="uk-UA"/>
        </w:rPr>
        <w:t>------------------------</w:t>
      </w:r>
    </w:p>
    <w:p w:rsidR="00637EC7" w:rsidRPr="00637EC7" w:rsidRDefault="00637EC7" w:rsidP="00637EC7">
      <w:pPr>
        <w:spacing w:after="0"/>
        <w:rPr>
          <w:rFonts w:ascii="Times New Roman" w:hAnsi="Times New Roman"/>
          <w:i/>
          <w:sz w:val="16"/>
          <w:szCs w:val="16"/>
          <w:lang w:val="uk-UA"/>
        </w:rPr>
      </w:pPr>
      <w:r w:rsidRPr="00637EC7">
        <w:rPr>
          <w:rFonts w:ascii="Times New Roman" w:hAnsi="Times New Roman"/>
          <w:i/>
          <w:sz w:val="16"/>
          <w:szCs w:val="16"/>
          <w:lang w:val="uk-UA"/>
        </w:rPr>
        <w:t>(непотрібне закреслити)</w:t>
      </w:r>
    </w:p>
    <w:p w:rsidR="00637EC7" w:rsidRPr="00637EC7" w:rsidRDefault="00637EC7" w:rsidP="00637EC7">
      <w:pPr>
        <w:pStyle w:val="a4"/>
        <w:spacing w:before="0" w:beforeAutospacing="0" w:after="0" w:afterAutospacing="0"/>
        <w:jc w:val="both"/>
        <w:rPr>
          <w:i/>
          <w:sz w:val="22"/>
          <w:szCs w:val="22"/>
          <w:u w:val="single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__________________________________________________________________________________________</w:t>
      </w:r>
    </w:p>
    <w:p w:rsidR="00637EC7" w:rsidRPr="00637EC7" w:rsidRDefault="00637EC7" w:rsidP="00637EC7">
      <w:pPr>
        <w:pStyle w:val="a4"/>
        <w:spacing w:before="0" w:beforeAutospacing="0" w:after="0" w:afterAutospacing="0"/>
        <w:jc w:val="center"/>
        <w:rPr>
          <w:i/>
          <w:sz w:val="12"/>
          <w:szCs w:val="12"/>
          <w:lang w:val="uk-UA"/>
        </w:rPr>
      </w:pPr>
      <w:r w:rsidRPr="00637EC7">
        <w:rPr>
          <w:i/>
          <w:sz w:val="12"/>
          <w:szCs w:val="12"/>
          <w:lang w:val="uk-UA"/>
        </w:rPr>
        <w:t>(підстави встановлення обмежень (обтяжень)</w:t>
      </w:r>
    </w:p>
    <w:p w:rsidR="00385570" w:rsidRPr="00637EC7" w:rsidRDefault="00385570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27.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Передача в оренду </w:t>
      </w:r>
      <w:r w:rsidR="00872E97" w:rsidRPr="00637EC7">
        <w:rPr>
          <w:rFonts w:ascii="Times New Roman" w:hAnsi="Times New Roman" w:cs="Times New Roman"/>
          <w:lang w:val="uk-UA"/>
        </w:rPr>
        <w:t>земельної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lang w:val="uk-UA"/>
        </w:rPr>
        <w:t>ділянки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не є підставою для припинення або зміни обмежень (обтяжень) та інших прав третіх осіб на цю ділянку.</w:t>
      </w:r>
    </w:p>
    <w:p w:rsidR="00380D44" w:rsidRPr="00637EC7" w:rsidRDefault="00380D44" w:rsidP="00380D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Інші права та обов'язки сторін</w:t>
      </w:r>
    </w:p>
    <w:p w:rsidR="000319F6" w:rsidRPr="00637EC7" w:rsidRDefault="00380D44" w:rsidP="00D46A4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28.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0319F6" w:rsidRPr="00637EC7">
        <w:rPr>
          <w:rFonts w:ascii="Times New Roman" w:hAnsi="Times New Roman" w:cs="Times New Roman"/>
          <w:b/>
          <w:color w:val="000000"/>
          <w:lang w:val="uk-UA"/>
        </w:rPr>
        <w:t>Права Орендодавця:</w:t>
      </w:r>
    </w:p>
    <w:p w:rsidR="00380D44" w:rsidRPr="00637EC7" w:rsidRDefault="00380D44" w:rsidP="00D46A4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>Орендодавець має право вимагати від орендаря:</w:t>
      </w:r>
    </w:p>
    <w:p w:rsidR="00380D44" w:rsidRPr="00637EC7" w:rsidRDefault="00380D4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bookmarkStart w:id="1" w:name="n148"/>
      <w:bookmarkEnd w:id="1"/>
      <w:r w:rsidRPr="00637EC7">
        <w:rPr>
          <w:rFonts w:ascii="Times New Roman" w:hAnsi="Times New Roman" w:cs="Times New Roman"/>
          <w:lang w:val="uk-UA"/>
        </w:rPr>
        <w:t>використання земельної ділянки за цільовим призначенням згідно з договором оренди;</w:t>
      </w:r>
    </w:p>
    <w:p w:rsidR="00380D44" w:rsidRPr="00637EC7" w:rsidRDefault="00380D4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bookmarkStart w:id="2" w:name="n149"/>
      <w:bookmarkEnd w:id="2"/>
      <w:r w:rsidRPr="00637EC7">
        <w:rPr>
          <w:rFonts w:ascii="Times New Roman" w:hAnsi="Times New Roman" w:cs="Times New Roman"/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правил;</w:t>
      </w:r>
    </w:p>
    <w:p w:rsidR="00380D44" w:rsidRPr="00637EC7" w:rsidRDefault="00380D4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bookmarkStart w:id="3" w:name="n150"/>
      <w:bookmarkStart w:id="4" w:name="n151"/>
      <w:bookmarkEnd w:id="3"/>
      <w:bookmarkEnd w:id="4"/>
      <w:r w:rsidRPr="00637EC7">
        <w:rPr>
          <w:rFonts w:ascii="Times New Roman" w:hAnsi="Times New Roman" w:cs="Times New Roman"/>
          <w:lang w:val="uk-UA"/>
        </w:rPr>
        <w:t>дотримання режиму водоохоронних зон, прибережних захисних смуг, зон санітарної охорони, санітарно-захисних зон, зон особливого режиму використання земель та територій, які особливо охороняються;</w:t>
      </w:r>
    </w:p>
    <w:p w:rsidR="00380D44" w:rsidRPr="00637EC7" w:rsidRDefault="00380D4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bookmarkStart w:id="5" w:name="n152"/>
      <w:bookmarkEnd w:id="5"/>
      <w:r w:rsidRPr="00637EC7">
        <w:rPr>
          <w:rFonts w:ascii="Times New Roman" w:hAnsi="Times New Roman" w:cs="Times New Roman"/>
          <w:lang w:val="uk-UA"/>
        </w:rPr>
        <w:t>своєчасного внесення орендної плати.</w:t>
      </w:r>
    </w:p>
    <w:p w:rsidR="000319F6" w:rsidRPr="00637EC7" w:rsidRDefault="00380D44" w:rsidP="00D46A4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29.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0319F6" w:rsidRPr="00637EC7">
        <w:rPr>
          <w:rFonts w:ascii="Times New Roman" w:hAnsi="Times New Roman" w:cs="Times New Roman"/>
          <w:b/>
          <w:color w:val="000000"/>
          <w:lang w:val="uk-UA"/>
        </w:rPr>
        <w:t>Обов'язки Орендодавця:</w:t>
      </w:r>
    </w:p>
    <w:p w:rsidR="00380D44" w:rsidRPr="00637EC7" w:rsidRDefault="000319F6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>О</w:t>
      </w:r>
      <w:r w:rsidR="00380D44" w:rsidRPr="00637EC7">
        <w:rPr>
          <w:rFonts w:ascii="Times New Roman" w:hAnsi="Times New Roman" w:cs="Times New Roman"/>
          <w:color w:val="000000"/>
          <w:lang w:val="uk-UA"/>
        </w:rPr>
        <w:t>рендодав</w:t>
      </w:r>
      <w:r w:rsidRPr="00637EC7">
        <w:rPr>
          <w:rFonts w:ascii="Times New Roman" w:hAnsi="Times New Roman" w:cs="Times New Roman"/>
          <w:color w:val="000000"/>
          <w:lang w:val="uk-UA"/>
        </w:rPr>
        <w:t>ець зобов'язаний:</w:t>
      </w:r>
    </w:p>
    <w:p w:rsidR="00380D44" w:rsidRPr="00637EC7" w:rsidRDefault="00380D4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>передати в користування земельну ділянку у стані, що відповідає умовам договору оренди;</w:t>
      </w:r>
    </w:p>
    <w:p w:rsidR="00380D44" w:rsidRPr="00637EC7" w:rsidRDefault="00380D4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bookmarkStart w:id="6" w:name="n155"/>
      <w:bookmarkEnd w:id="6"/>
      <w:r w:rsidRPr="00637EC7">
        <w:rPr>
          <w:rFonts w:ascii="Times New Roman" w:hAnsi="Times New Roman" w:cs="Times New Roman"/>
          <w:lang w:val="uk-UA"/>
        </w:rPr>
        <w:t>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380D44" w:rsidRPr="00637EC7" w:rsidRDefault="00380D4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bookmarkStart w:id="7" w:name="n156"/>
      <w:bookmarkEnd w:id="7"/>
      <w:r w:rsidRPr="00637EC7">
        <w:rPr>
          <w:rFonts w:ascii="Times New Roman" w:hAnsi="Times New Roman" w:cs="Times New Roman"/>
          <w:lang w:val="uk-UA"/>
        </w:rPr>
        <w:t>не вчиняти дій, які б перешкоджали орендареві користуватися орендованою земельною ділянкою;</w:t>
      </w:r>
    </w:p>
    <w:p w:rsidR="00380D44" w:rsidRPr="00637EC7" w:rsidRDefault="00380D4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bookmarkStart w:id="8" w:name="n157"/>
      <w:bookmarkEnd w:id="8"/>
      <w:r w:rsidRPr="00637EC7">
        <w:rPr>
          <w:rFonts w:ascii="Times New Roman" w:hAnsi="Times New Roman" w:cs="Times New Roman"/>
          <w:lang w:val="uk-UA"/>
        </w:rPr>
        <w:t>відшкодувати орендарю капітальні витрати, пов’язані з поліпшенням стану об’єкта оренди, яке проводилося орендарем за згодою орендодавця</w:t>
      </w:r>
      <w:r w:rsidR="000319F6" w:rsidRPr="00637EC7">
        <w:rPr>
          <w:rFonts w:ascii="Times New Roman" w:hAnsi="Times New Roman" w:cs="Times New Roman"/>
          <w:lang w:val="uk-UA"/>
        </w:rPr>
        <w:t>, у разі якщо це передбачене Договором</w:t>
      </w:r>
      <w:r w:rsidRPr="00637EC7">
        <w:rPr>
          <w:rFonts w:ascii="Times New Roman" w:hAnsi="Times New Roman" w:cs="Times New Roman"/>
          <w:lang w:val="uk-UA"/>
        </w:rPr>
        <w:t>;</w:t>
      </w:r>
    </w:p>
    <w:p w:rsidR="00380D44" w:rsidRPr="00637EC7" w:rsidRDefault="00380D4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bookmarkStart w:id="9" w:name="n158"/>
      <w:bookmarkEnd w:id="9"/>
      <w:r w:rsidRPr="00637EC7">
        <w:rPr>
          <w:rFonts w:ascii="Times New Roman" w:hAnsi="Times New Roman" w:cs="Times New Roman"/>
          <w:lang w:val="uk-UA"/>
        </w:rPr>
        <w:t>попередити орендаря про особливі властивості та недоліки земельної ділянки, які в процесі її використання можуть спричинити екологічно небезпечні наслідки для довкілля або призвести до погірше</w:t>
      </w:r>
      <w:r w:rsidR="000319F6" w:rsidRPr="00637EC7">
        <w:rPr>
          <w:rFonts w:ascii="Times New Roman" w:hAnsi="Times New Roman" w:cs="Times New Roman"/>
          <w:lang w:val="uk-UA"/>
        </w:rPr>
        <w:t>ння стану самого об’єкта оренди;</w:t>
      </w:r>
    </w:p>
    <w:p w:rsidR="000319F6" w:rsidRPr="00637EC7" w:rsidRDefault="000319F6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 xml:space="preserve">до 1 лютого надавати органу доходів і зборів за місцезнаходженням земельної ділянки переліки орендарів, з якими укладено договори оренди землі на поточний рік, та інформувати відповідний орган </w:t>
      </w:r>
      <w:r w:rsidRPr="00637EC7">
        <w:rPr>
          <w:rFonts w:ascii="Times New Roman" w:hAnsi="Times New Roman" w:cs="Times New Roman"/>
          <w:lang w:val="uk-UA"/>
        </w:rPr>
        <w:lastRenderedPageBreak/>
        <w:t>доходів і зборів про укладення нових, внесення змін до існуючих договорів оренди землі та їх розірвання до 1 числа місяця, що настає за місяцем, у якому відбулися зазначені зміни.</w:t>
      </w:r>
    </w:p>
    <w:p w:rsidR="000319F6" w:rsidRPr="00637EC7" w:rsidRDefault="00380D44" w:rsidP="00D46A4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color w:val="000000"/>
          <w:lang w:val="uk-UA"/>
        </w:rPr>
      </w:pPr>
      <w:bookmarkStart w:id="10" w:name="n159"/>
      <w:bookmarkEnd w:id="10"/>
      <w:r w:rsidRPr="00637EC7">
        <w:rPr>
          <w:rFonts w:ascii="Times New Roman" w:hAnsi="Times New Roman" w:cs="Times New Roman"/>
          <w:b/>
          <w:color w:val="000000"/>
          <w:lang w:val="uk-UA"/>
        </w:rPr>
        <w:t>30. Права орендаря:</w:t>
      </w:r>
    </w:p>
    <w:p w:rsidR="000319F6" w:rsidRPr="00637EC7" w:rsidRDefault="000319F6" w:rsidP="00D46A4F">
      <w:pPr>
        <w:spacing w:after="0"/>
        <w:ind w:firstLine="567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 xml:space="preserve">Орендар </w:t>
      </w:r>
      <w:r w:rsidR="00872E97" w:rsidRPr="00637EC7">
        <w:rPr>
          <w:rFonts w:ascii="Times New Roman" w:hAnsi="Times New Roman" w:cs="Times New Roman"/>
          <w:lang w:val="uk-UA"/>
        </w:rPr>
        <w:t>земельної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lang w:val="uk-UA"/>
        </w:rPr>
        <w:t>ділянки</w:t>
      </w:r>
      <w:r w:rsidRPr="00637EC7">
        <w:rPr>
          <w:rFonts w:ascii="Times New Roman" w:hAnsi="Times New Roman" w:cs="Times New Roman"/>
          <w:lang w:val="uk-UA"/>
        </w:rPr>
        <w:t xml:space="preserve"> має право:</w:t>
      </w:r>
    </w:p>
    <w:p w:rsidR="000319F6" w:rsidRPr="00637EC7" w:rsidRDefault="000319F6" w:rsidP="00D46A4F">
      <w:pPr>
        <w:spacing w:after="0"/>
        <w:ind w:firstLine="567"/>
        <w:rPr>
          <w:rFonts w:ascii="Times New Roman" w:hAnsi="Times New Roman" w:cs="Times New Roman"/>
          <w:lang w:val="uk-UA"/>
        </w:rPr>
      </w:pPr>
      <w:bookmarkStart w:id="11" w:name="n163"/>
      <w:bookmarkEnd w:id="11"/>
      <w:r w:rsidRPr="00637EC7">
        <w:rPr>
          <w:rFonts w:ascii="Times New Roman" w:hAnsi="Times New Roman" w:cs="Times New Roman"/>
          <w:lang w:val="uk-UA"/>
        </w:rPr>
        <w:t>самостійно господарювати на землі з дотриманням умов договору оренди землі;</w:t>
      </w:r>
    </w:p>
    <w:p w:rsidR="000319F6" w:rsidRPr="00637EC7" w:rsidRDefault="000319F6" w:rsidP="00D46A4F">
      <w:pPr>
        <w:spacing w:after="0"/>
        <w:ind w:firstLine="567"/>
        <w:rPr>
          <w:rFonts w:ascii="Times New Roman" w:hAnsi="Times New Roman" w:cs="Times New Roman"/>
          <w:lang w:val="uk-UA"/>
        </w:rPr>
      </w:pPr>
      <w:bookmarkStart w:id="12" w:name="n164"/>
      <w:bookmarkStart w:id="13" w:name="n165"/>
      <w:bookmarkEnd w:id="12"/>
      <w:bookmarkEnd w:id="13"/>
      <w:r w:rsidRPr="00637EC7">
        <w:rPr>
          <w:rFonts w:ascii="Times New Roman" w:hAnsi="Times New Roman" w:cs="Times New Roman"/>
          <w:lang w:val="uk-UA"/>
        </w:rPr>
        <w:t>отримувати продукцію і доходи</w:t>
      </w:r>
      <w:r w:rsidR="00684937" w:rsidRPr="00637EC7">
        <w:rPr>
          <w:rFonts w:ascii="Times New Roman" w:hAnsi="Times New Roman" w:cs="Times New Roman"/>
          <w:lang w:val="uk-UA"/>
        </w:rPr>
        <w:t>.</w:t>
      </w:r>
    </w:p>
    <w:p w:rsidR="00324B64" w:rsidRPr="00637EC7" w:rsidRDefault="00380D44" w:rsidP="00D46A4F">
      <w:pPr>
        <w:pStyle w:val="aa"/>
        <w:spacing w:before="0"/>
        <w:jc w:val="both"/>
        <w:rPr>
          <w:rFonts w:ascii="Times New Roman" w:hAnsi="Times New Roman"/>
          <w:b/>
          <w:color w:val="000000"/>
          <w:sz w:val="22"/>
          <w:szCs w:val="22"/>
        </w:rPr>
      </w:pPr>
      <w:bookmarkStart w:id="14" w:name="n166"/>
      <w:bookmarkEnd w:id="14"/>
      <w:r w:rsidRPr="00637EC7">
        <w:rPr>
          <w:rFonts w:ascii="Times New Roman" w:hAnsi="Times New Roman"/>
          <w:b/>
          <w:sz w:val="22"/>
          <w:szCs w:val="22"/>
        </w:rPr>
        <w:t>31. Обов’язки орендаря</w:t>
      </w:r>
      <w:r w:rsidRPr="00637EC7">
        <w:rPr>
          <w:rFonts w:ascii="Times New Roman" w:hAnsi="Times New Roman"/>
          <w:b/>
          <w:color w:val="000000"/>
          <w:sz w:val="22"/>
          <w:szCs w:val="22"/>
        </w:rPr>
        <w:t>:</w:t>
      </w:r>
    </w:p>
    <w:p w:rsidR="00324B64" w:rsidRPr="00637EC7" w:rsidRDefault="00324B64" w:rsidP="00D46A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val="uk-UA"/>
        </w:rPr>
      </w:pPr>
      <w:r w:rsidRPr="00637EC7">
        <w:rPr>
          <w:color w:val="000000"/>
          <w:sz w:val="22"/>
          <w:szCs w:val="22"/>
          <w:lang w:val="uk-UA"/>
        </w:rPr>
        <w:t>Орендар земельної ділянки зобов’язаний:</w:t>
      </w:r>
    </w:p>
    <w:p w:rsidR="00324B64" w:rsidRPr="00637EC7" w:rsidRDefault="00324B64" w:rsidP="00D46A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  <w:lang w:val="uk-UA"/>
        </w:rPr>
      </w:pPr>
      <w:bookmarkStart w:id="15" w:name="n168"/>
      <w:bookmarkEnd w:id="15"/>
      <w:r w:rsidRPr="00637EC7">
        <w:rPr>
          <w:sz w:val="22"/>
          <w:szCs w:val="22"/>
          <w:lang w:val="uk-UA"/>
        </w:rPr>
        <w:t>приступати до використання земельної ділянки в строки, встановлені договором оренди землі, зареєстрованим в установленому законом порядку;</w:t>
      </w:r>
    </w:p>
    <w:p w:rsidR="00324B64" w:rsidRPr="00637EC7" w:rsidRDefault="00324B64" w:rsidP="00D46A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val="uk-UA"/>
        </w:rPr>
      </w:pPr>
      <w:bookmarkStart w:id="16" w:name="n169"/>
      <w:bookmarkEnd w:id="16"/>
      <w:r w:rsidRPr="00637EC7">
        <w:rPr>
          <w:sz w:val="22"/>
          <w:szCs w:val="22"/>
          <w:lang w:val="uk-UA"/>
        </w:rPr>
        <w:t>виконувати встановлені</w:t>
      </w:r>
      <w:r w:rsidRPr="00637EC7">
        <w:rPr>
          <w:color w:val="000000"/>
          <w:sz w:val="22"/>
          <w:szCs w:val="22"/>
          <w:lang w:val="uk-UA"/>
        </w:rPr>
        <w:t xml:space="preserve"> щодо об’єкта оренди обмеження (обтяження) в обсязі, передбаченому законом або договором оренди землі;</w:t>
      </w:r>
    </w:p>
    <w:p w:rsidR="00324B64" w:rsidRPr="00637EC7" w:rsidRDefault="00324B64" w:rsidP="00D46A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val="uk-UA"/>
        </w:rPr>
      </w:pPr>
      <w:bookmarkStart w:id="17" w:name="n170"/>
      <w:bookmarkEnd w:id="17"/>
      <w:r w:rsidRPr="00637EC7">
        <w:rPr>
          <w:color w:val="000000"/>
          <w:sz w:val="22"/>
          <w:szCs w:val="22"/>
          <w:lang w:val="uk-UA"/>
        </w:rPr>
        <w:t>дотримуватися режиму використання земель природно-заповідного та іншого природоохоронного призначення, оздоровчого, рекреаційного та історико-культурного призначення;</w:t>
      </w:r>
    </w:p>
    <w:p w:rsidR="00324B64" w:rsidRPr="00637EC7" w:rsidRDefault="00324B64" w:rsidP="00D46A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val="uk-UA"/>
        </w:rPr>
      </w:pPr>
      <w:bookmarkStart w:id="18" w:name="n171"/>
      <w:bookmarkEnd w:id="18"/>
      <w:r w:rsidRPr="00637EC7">
        <w:rPr>
          <w:color w:val="000000"/>
          <w:sz w:val="22"/>
          <w:szCs w:val="22"/>
          <w:lang w:val="uk-UA"/>
        </w:rPr>
        <w:t xml:space="preserve">у п’ятиденний строк після державної реєстрації договору оренди </w:t>
      </w:r>
      <w:r w:rsidR="00872E97" w:rsidRPr="00637EC7">
        <w:rPr>
          <w:color w:val="000000"/>
          <w:sz w:val="22"/>
          <w:szCs w:val="22"/>
          <w:lang w:val="uk-UA"/>
        </w:rPr>
        <w:t>земельної</w:t>
      </w:r>
      <w:r w:rsidRPr="00637EC7">
        <w:rPr>
          <w:color w:val="000000"/>
          <w:sz w:val="22"/>
          <w:szCs w:val="22"/>
          <w:lang w:val="uk-UA"/>
        </w:rPr>
        <w:t xml:space="preserve"> </w:t>
      </w:r>
      <w:r w:rsidR="00872E97" w:rsidRPr="00637EC7">
        <w:rPr>
          <w:color w:val="000000"/>
          <w:sz w:val="22"/>
          <w:szCs w:val="22"/>
          <w:lang w:val="uk-UA"/>
        </w:rPr>
        <w:t>ділянки</w:t>
      </w:r>
      <w:r w:rsidRPr="00637EC7">
        <w:rPr>
          <w:color w:val="000000"/>
          <w:sz w:val="22"/>
          <w:szCs w:val="22"/>
          <w:lang w:val="uk-UA"/>
        </w:rPr>
        <w:t xml:space="preserve"> надати копію договору відповідному органу доходів і зборів.</w:t>
      </w:r>
    </w:p>
    <w:p w:rsidR="00324B64" w:rsidRPr="00637EC7" w:rsidRDefault="00324B64" w:rsidP="00A0628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Ризик випадкового знищення або пошкодження об'єкта оренди чи його частини</w:t>
      </w:r>
    </w:p>
    <w:p w:rsidR="00324B64" w:rsidRPr="00637EC7" w:rsidRDefault="00324B6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32.</w:t>
      </w:r>
      <w:r w:rsidRPr="00637EC7">
        <w:rPr>
          <w:rFonts w:ascii="Times New Roman" w:hAnsi="Times New Roman" w:cs="Times New Roman"/>
          <w:lang w:val="uk-UA"/>
        </w:rPr>
        <w:t xml:space="preserve"> Ризик випадкового знищення або пошкодження об'єкта оренди чи його частини несе </w:t>
      </w:r>
      <w:r w:rsidR="00A06281" w:rsidRPr="00637EC7">
        <w:rPr>
          <w:rFonts w:ascii="Times New Roman" w:hAnsi="Times New Roman" w:cs="Times New Roman"/>
          <w:lang w:val="uk-UA"/>
        </w:rPr>
        <w:t>О</w:t>
      </w:r>
      <w:r w:rsidRPr="00637EC7">
        <w:rPr>
          <w:rFonts w:ascii="Times New Roman" w:hAnsi="Times New Roman" w:cs="Times New Roman"/>
          <w:lang w:val="uk-UA"/>
        </w:rPr>
        <w:t>рендар (</w:t>
      </w:r>
      <w:r w:rsidR="00A06281" w:rsidRPr="00637EC7">
        <w:rPr>
          <w:rFonts w:ascii="Times New Roman" w:hAnsi="Times New Roman" w:cs="Times New Roman"/>
          <w:strike/>
          <w:lang w:val="uk-UA"/>
        </w:rPr>
        <w:t>О</w:t>
      </w:r>
      <w:r w:rsidRPr="00637EC7">
        <w:rPr>
          <w:rFonts w:ascii="Times New Roman" w:hAnsi="Times New Roman" w:cs="Times New Roman"/>
          <w:strike/>
          <w:lang w:val="uk-UA"/>
        </w:rPr>
        <w:t>рендодавець</w:t>
      </w:r>
      <w:r w:rsidRPr="00637EC7">
        <w:rPr>
          <w:rFonts w:ascii="Times New Roman" w:hAnsi="Times New Roman" w:cs="Times New Roman"/>
          <w:lang w:val="uk-UA"/>
        </w:rPr>
        <w:t>).</w:t>
      </w:r>
    </w:p>
    <w:p w:rsidR="00D17687" w:rsidRPr="00637EC7" w:rsidRDefault="00D17687" w:rsidP="00D17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>------------------------</w:t>
      </w:r>
    </w:p>
    <w:p w:rsidR="00D17687" w:rsidRPr="00637EC7" w:rsidRDefault="00D17687" w:rsidP="00D17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</w:pPr>
      <w:r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>(непотрібне закреслити)</w:t>
      </w:r>
    </w:p>
    <w:p w:rsidR="00324B64" w:rsidRPr="00637EC7" w:rsidRDefault="00324B64" w:rsidP="00A0628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Страхування об'єкта оренди</w:t>
      </w:r>
    </w:p>
    <w:p w:rsidR="00D17687" w:rsidRPr="00637EC7" w:rsidRDefault="00324B64" w:rsidP="00D46A4F">
      <w:pPr>
        <w:spacing w:after="0"/>
        <w:ind w:firstLine="567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33.</w:t>
      </w:r>
      <w:r w:rsidRPr="00637EC7">
        <w:rPr>
          <w:rFonts w:ascii="Times New Roman" w:hAnsi="Times New Roman" w:cs="Times New Roman"/>
          <w:lang w:val="uk-UA"/>
        </w:rPr>
        <w:t xml:space="preserve"> Згідно з цим договором  об'єкт  оренди  </w:t>
      </w:r>
      <w:r w:rsidRPr="00637EC7">
        <w:rPr>
          <w:rFonts w:ascii="Times New Roman" w:hAnsi="Times New Roman" w:cs="Times New Roman"/>
          <w:strike/>
          <w:lang w:val="uk-UA"/>
        </w:rPr>
        <w:t>підлягає</w:t>
      </w:r>
      <w:r w:rsidRPr="00637EC7">
        <w:rPr>
          <w:rFonts w:ascii="Times New Roman" w:hAnsi="Times New Roman" w:cs="Times New Roman"/>
          <w:lang w:val="uk-UA"/>
        </w:rPr>
        <w:t xml:space="preserve"> (не підлягає)  страхуванню  на  весь </w:t>
      </w:r>
      <w:r w:rsidR="00A06281" w:rsidRPr="00637EC7">
        <w:rPr>
          <w:rFonts w:ascii="Times New Roman" w:hAnsi="Times New Roman" w:cs="Times New Roman"/>
          <w:lang w:val="uk-UA"/>
        </w:rPr>
        <w:t xml:space="preserve">період дії </w:t>
      </w:r>
    </w:p>
    <w:p w:rsidR="00D17687" w:rsidRPr="00637EC7" w:rsidRDefault="00D17687" w:rsidP="00D17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>------------------------</w:t>
      </w:r>
    </w:p>
    <w:p w:rsidR="00D17687" w:rsidRPr="00637EC7" w:rsidRDefault="00D17687" w:rsidP="00D17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</w:pPr>
      <w:r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>(непотрібне закреслити)</w:t>
      </w:r>
    </w:p>
    <w:p w:rsidR="00324B64" w:rsidRPr="00637EC7" w:rsidRDefault="00D46A4F" w:rsidP="00A06281">
      <w:pPr>
        <w:spacing w:after="0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 xml:space="preserve">цього </w:t>
      </w:r>
      <w:r w:rsidR="00D17687" w:rsidRPr="00637EC7">
        <w:rPr>
          <w:rFonts w:ascii="Times New Roman" w:hAnsi="Times New Roman" w:cs="Times New Roman"/>
          <w:lang w:val="uk-UA"/>
        </w:rPr>
        <w:t>договору.</w:t>
      </w:r>
    </w:p>
    <w:p w:rsidR="00324B64" w:rsidRPr="00637EC7" w:rsidRDefault="00324B64" w:rsidP="00D46A4F">
      <w:pPr>
        <w:spacing w:after="0"/>
        <w:ind w:firstLine="567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34.</w:t>
      </w:r>
      <w:r w:rsidRPr="00637EC7">
        <w:rPr>
          <w:rFonts w:ascii="Times New Roman" w:hAnsi="Times New Roman" w:cs="Times New Roman"/>
          <w:lang w:val="uk-UA"/>
        </w:rPr>
        <w:t xml:space="preserve"> Страхування об'єкта оренди здійснює </w:t>
      </w:r>
      <w:r w:rsidR="00D17687" w:rsidRPr="00637EC7">
        <w:rPr>
          <w:rFonts w:ascii="Times New Roman" w:hAnsi="Times New Roman" w:cs="Times New Roman"/>
          <w:strike/>
          <w:lang w:val="uk-UA"/>
        </w:rPr>
        <w:t>О</w:t>
      </w:r>
      <w:r w:rsidRPr="00637EC7">
        <w:rPr>
          <w:rFonts w:ascii="Times New Roman" w:hAnsi="Times New Roman" w:cs="Times New Roman"/>
          <w:strike/>
          <w:lang w:val="uk-UA"/>
        </w:rPr>
        <w:t>рендар (</w:t>
      </w:r>
      <w:r w:rsidR="00D17687" w:rsidRPr="00637EC7">
        <w:rPr>
          <w:rFonts w:ascii="Times New Roman" w:hAnsi="Times New Roman" w:cs="Times New Roman"/>
          <w:strike/>
          <w:lang w:val="uk-UA"/>
        </w:rPr>
        <w:t>О</w:t>
      </w:r>
      <w:r w:rsidRPr="00637EC7">
        <w:rPr>
          <w:rFonts w:ascii="Times New Roman" w:hAnsi="Times New Roman" w:cs="Times New Roman"/>
          <w:strike/>
          <w:lang w:val="uk-UA"/>
        </w:rPr>
        <w:t>рендодавець)</w:t>
      </w:r>
      <w:r w:rsidRPr="00637EC7">
        <w:rPr>
          <w:rFonts w:ascii="Times New Roman" w:hAnsi="Times New Roman" w:cs="Times New Roman"/>
          <w:lang w:val="uk-UA"/>
        </w:rPr>
        <w:t>.</w:t>
      </w:r>
    </w:p>
    <w:p w:rsidR="00D17687" w:rsidRPr="00637EC7" w:rsidRDefault="00D17687" w:rsidP="00D17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>------------------------</w:t>
      </w:r>
    </w:p>
    <w:p w:rsidR="00D17687" w:rsidRPr="00637EC7" w:rsidRDefault="00D17687" w:rsidP="00D17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</w:pPr>
      <w:r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>(непотрібне закреслити)</w:t>
      </w:r>
    </w:p>
    <w:p w:rsidR="00324B64" w:rsidRPr="00637EC7" w:rsidRDefault="00324B6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35.</w:t>
      </w:r>
      <w:r w:rsidRPr="00637EC7">
        <w:rPr>
          <w:rFonts w:ascii="Times New Roman" w:hAnsi="Times New Roman" w:cs="Times New Roman"/>
          <w:lang w:val="uk-UA"/>
        </w:rPr>
        <w:t xml:space="preserve"> Сторони домовилися про те, що у разі невиконання свого обов'язку стороною, яка повинна згідно з цим договором застрахувати об'єкт оренди, друга сторона може застрахувати його і вимагати відшкодування витрат на страхування.</w:t>
      </w:r>
    </w:p>
    <w:p w:rsidR="00324B64" w:rsidRPr="00637EC7" w:rsidRDefault="00324B64" w:rsidP="00D17687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Зміна умов договору і припинення його дії</w:t>
      </w:r>
    </w:p>
    <w:p w:rsidR="00324B64" w:rsidRPr="00637EC7" w:rsidRDefault="00324B6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 xml:space="preserve">36. </w:t>
      </w:r>
      <w:r w:rsidRPr="00637EC7">
        <w:rPr>
          <w:rFonts w:ascii="Times New Roman" w:hAnsi="Times New Roman" w:cs="Times New Roman"/>
          <w:lang w:val="uk-UA"/>
        </w:rPr>
        <w:t>Зміна умов договору здійснюється у письмовій формі за взаємною згодою сторін.</w:t>
      </w:r>
    </w:p>
    <w:p w:rsidR="00324B64" w:rsidRPr="00637EC7" w:rsidRDefault="00324B6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>У разі недосягнення згоди щодо зміни умов договору спір розв'язується у судовому порядку.</w:t>
      </w:r>
    </w:p>
    <w:p w:rsidR="00324B64" w:rsidRPr="00637EC7" w:rsidRDefault="00324B6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 xml:space="preserve">37. </w:t>
      </w:r>
      <w:r w:rsidRPr="00637EC7">
        <w:rPr>
          <w:rFonts w:ascii="Times New Roman" w:hAnsi="Times New Roman" w:cs="Times New Roman"/>
          <w:lang w:val="uk-UA"/>
        </w:rPr>
        <w:t>Дія договору припиняється у разі:</w:t>
      </w:r>
    </w:p>
    <w:p w:rsidR="00324B64" w:rsidRPr="00637EC7" w:rsidRDefault="00324B6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>закінчення строку, на який його було укладено;</w:t>
      </w:r>
    </w:p>
    <w:p w:rsidR="00324B64" w:rsidRPr="00637EC7" w:rsidRDefault="007D65E7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поєднання в одній особі власника земельної ділянки та орендаря</w:t>
      </w:r>
      <w:r w:rsidR="00324B64" w:rsidRPr="00637EC7">
        <w:rPr>
          <w:rFonts w:ascii="Times New Roman" w:hAnsi="Times New Roman" w:cs="Times New Roman"/>
          <w:lang w:val="uk-UA"/>
        </w:rPr>
        <w:t>;</w:t>
      </w:r>
    </w:p>
    <w:p w:rsidR="00324B64" w:rsidRPr="00637EC7" w:rsidRDefault="00324B6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 xml:space="preserve">викупу </w:t>
      </w:r>
      <w:r w:rsidR="00872E97" w:rsidRPr="00637EC7">
        <w:rPr>
          <w:rFonts w:ascii="Times New Roman" w:hAnsi="Times New Roman" w:cs="Times New Roman"/>
          <w:lang w:val="uk-UA"/>
        </w:rPr>
        <w:t>земельної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lang w:val="uk-UA"/>
        </w:rPr>
        <w:t>ділянки</w:t>
      </w:r>
      <w:r w:rsidRPr="00637EC7">
        <w:rPr>
          <w:rFonts w:ascii="Times New Roman" w:hAnsi="Times New Roman" w:cs="Times New Roman"/>
          <w:lang w:val="uk-UA"/>
        </w:rPr>
        <w:t xml:space="preserve"> для суспільних потреб або примусового відчуження </w:t>
      </w:r>
      <w:r w:rsidR="00872E97" w:rsidRPr="00637EC7">
        <w:rPr>
          <w:rFonts w:ascii="Times New Roman" w:hAnsi="Times New Roman" w:cs="Times New Roman"/>
          <w:lang w:val="uk-UA"/>
        </w:rPr>
        <w:t>земельної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lang w:val="uk-UA"/>
        </w:rPr>
        <w:t>ділянки</w:t>
      </w:r>
      <w:r w:rsidRPr="00637EC7">
        <w:rPr>
          <w:rFonts w:ascii="Times New Roman" w:hAnsi="Times New Roman" w:cs="Times New Roman"/>
          <w:lang w:val="uk-UA"/>
        </w:rPr>
        <w:t xml:space="preserve"> з мотивів суспільної необхідності в порядку, встановленому законом</w:t>
      </w:r>
      <w:r w:rsidR="00D17687" w:rsidRPr="00637EC7">
        <w:rPr>
          <w:rFonts w:ascii="Times New Roman" w:hAnsi="Times New Roman" w:cs="Times New Roman"/>
          <w:lang w:val="uk-UA"/>
        </w:rPr>
        <w:t>.</w:t>
      </w:r>
    </w:p>
    <w:p w:rsidR="00324B64" w:rsidRPr="00637EC7" w:rsidRDefault="00324B6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>Договір припиняється також в інших випадках, передбачених законом.</w:t>
      </w:r>
    </w:p>
    <w:p w:rsidR="00324B64" w:rsidRPr="00637EC7" w:rsidRDefault="00324B6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38.</w:t>
      </w:r>
      <w:r w:rsidRPr="00637EC7">
        <w:rPr>
          <w:rFonts w:ascii="Times New Roman" w:hAnsi="Times New Roman" w:cs="Times New Roman"/>
          <w:lang w:val="uk-UA"/>
        </w:rPr>
        <w:t xml:space="preserve"> Дія договору припиняється шляхом його розірвання за:</w:t>
      </w:r>
    </w:p>
    <w:p w:rsidR="00324B64" w:rsidRPr="00637EC7" w:rsidRDefault="00324B6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>взаємною згодою сторін;</w:t>
      </w:r>
    </w:p>
    <w:p w:rsidR="00324B64" w:rsidRPr="00637EC7" w:rsidRDefault="00324B6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>рішенням суду на вимогу однієї із сторін у наслідок невиконання другою стороною обов'язків, передбачених договором, та внаслідок випадкового знищення, пошкодження орендован</w:t>
      </w:r>
      <w:r w:rsidR="00684937" w:rsidRPr="00637EC7">
        <w:rPr>
          <w:rFonts w:ascii="Times New Roman" w:hAnsi="Times New Roman" w:cs="Times New Roman"/>
          <w:lang w:val="uk-UA"/>
        </w:rPr>
        <w:t>ої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lang w:val="uk-UA"/>
        </w:rPr>
        <w:t>земельної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lang w:val="uk-UA"/>
        </w:rPr>
        <w:t>ділянки</w:t>
      </w:r>
      <w:r w:rsidRPr="00637EC7">
        <w:rPr>
          <w:rFonts w:ascii="Times New Roman" w:hAnsi="Times New Roman" w:cs="Times New Roman"/>
          <w:lang w:val="uk-UA"/>
        </w:rPr>
        <w:t>, яке істотно перешкоджає ї</w:t>
      </w:r>
      <w:r w:rsidR="00684937" w:rsidRPr="00637EC7">
        <w:rPr>
          <w:rFonts w:ascii="Times New Roman" w:hAnsi="Times New Roman" w:cs="Times New Roman"/>
          <w:lang w:val="uk-UA"/>
        </w:rPr>
        <w:t>ї</w:t>
      </w:r>
      <w:r w:rsidRPr="00637EC7">
        <w:rPr>
          <w:rFonts w:ascii="Times New Roman" w:hAnsi="Times New Roman" w:cs="Times New Roman"/>
          <w:lang w:val="uk-UA"/>
        </w:rPr>
        <w:t xml:space="preserve"> використанню, а також з інших підстав, визначених законом.</w:t>
      </w:r>
    </w:p>
    <w:p w:rsidR="00E9122B" w:rsidRPr="00637EC7" w:rsidRDefault="00E9122B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У разі розірвання договору оренди землі з ініціативи Орендаря Орендодавець має право на отримання орендної плати за рік, якщо протягом зазначеного періоду не надійшло пропозицій від інших осіб на укладення договору оренди цієї ж земельної ділянки</w:t>
      </w:r>
      <w:r w:rsidR="00602B84" w:rsidRPr="00637EC7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Pr="00637EC7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на тих самих умовах, за винятком випадків, коли розірвання договору було обумовлено невиконанням або неналежним виконанням </w:t>
      </w:r>
      <w:r w:rsidR="00602B84" w:rsidRPr="00637EC7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О</w:t>
      </w:r>
      <w:r w:rsidRPr="00637EC7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рендодавцем договірних зобов’язань.</w:t>
      </w:r>
    </w:p>
    <w:p w:rsidR="00324B64" w:rsidRPr="00637EC7" w:rsidRDefault="00324B6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39.</w:t>
      </w:r>
      <w:r w:rsidRPr="00637EC7">
        <w:rPr>
          <w:rFonts w:ascii="Times New Roman" w:hAnsi="Times New Roman" w:cs="Times New Roman"/>
          <w:lang w:val="uk-UA"/>
        </w:rPr>
        <w:t xml:space="preserve"> Розірвання договору оренди землі в односторонньому порядку допускається (</w:t>
      </w:r>
      <w:r w:rsidRPr="00637EC7">
        <w:rPr>
          <w:rFonts w:ascii="Times New Roman" w:hAnsi="Times New Roman" w:cs="Times New Roman"/>
          <w:strike/>
          <w:lang w:val="uk-UA"/>
        </w:rPr>
        <w:t>не допускається</w:t>
      </w:r>
      <w:r w:rsidRPr="00637EC7">
        <w:rPr>
          <w:rFonts w:ascii="Times New Roman" w:hAnsi="Times New Roman" w:cs="Times New Roman"/>
          <w:lang w:val="uk-UA"/>
        </w:rPr>
        <w:t>).</w:t>
      </w:r>
    </w:p>
    <w:p w:rsidR="00D17687" w:rsidRPr="00637EC7" w:rsidRDefault="00D17687" w:rsidP="00D17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>------------------------</w:t>
      </w:r>
    </w:p>
    <w:p w:rsidR="00D17687" w:rsidRPr="00637EC7" w:rsidRDefault="00D17687" w:rsidP="00D17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</w:pPr>
      <w:r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>(непотрібне закреслити)</w:t>
      </w:r>
    </w:p>
    <w:p w:rsidR="00324B64" w:rsidRPr="00637EC7" w:rsidRDefault="00324B64" w:rsidP="00D46A4F">
      <w:pPr>
        <w:spacing w:after="0"/>
        <w:ind w:firstLine="567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>Умовами розірвання договору в односторонньому порядку є</w:t>
      </w:r>
      <w:r w:rsidR="007D65E7" w:rsidRPr="00637EC7">
        <w:rPr>
          <w:rFonts w:ascii="Times New Roman" w:hAnsi="Times New Roman" w:cs="Times New Roman"/>
          <w:lang w:val="uk-UA"/>
        </w:rPr>
        <w:t xml:space="preserve"> систематична (більше</w:t>
      </w:r>
      <w:r w:rsidR="00684937" w:rsidRPr="00637EC7">
        <w:rPr>
          <w:rFonts w:ascii="Times New Roman" w:hAnsi="Times New Roman" w:cs="Times New Roman"/>
          <w:lang w:val="uk-UA"/>
        </w:rPr>
        <w:t xml:space="preserve"> року) несплата орендної плати.</w:t>
      </w:r>
    </w:p>
    <w:p w:rsidR="00324B64" w:rsidRPr="00637EC7" w:rsidRDefault="00324B64" w:rsidP="00A05D02">
      <w:pPr>
        <w:spacing w:after="0"/>
        <w:ind w:firstLine="567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40.</w:t>
      </w:r>
      <w:r w:rsidRPr="00637EC7">
        <w:rPr>
          <w:rFonts w:ascii="Times New Roman" w:hAnsi="Times New Roman" w:cs="Times New Roman"/>
          <w:lang w:val="uk-UA"/>
        </w:rPr>
        <w:t xml:space="preserve"> Перехід права власності на орендовані </w:t>
      </w:r>
      <w:r w:rsidR="002624FD" w:rsidRPr="00637EC7">
        <w:rPr>
          <w:rFonts w:ascii="Times New Roman" w:hAnsi="Times New Roman" w:cs="Times New Roman"/>
          <w:lang w:val="uk-UA"/>
        </w:rPr>
        <w:t>земельну ділянку</w:t>
      </w:r>
      <w:r w:rsidRPr="00637EC7">
        <w:rPr>
          <w:rFonts w:ascii="Times New Roman" w:hAnsi="Times New Roman" w:cs="Times New Roman"/>
          <w:lang w:val="uk-UA"/>
        </w:rPr>
        <w:t xml:space="preserve"> до другої особи, є (</w:t>
      </w:r>
      <w:r w:rsidRPr="00637EC7">
        <w:rPr>
          <w:rFonts w:ascii="Times New Roman" w:hAnsi="Times New Roman" w:cs="Times New Roman"/>
          <w:strike/>
          <w:lang w:val="uk-UA"/>
        </w:rPr>
        <w:t>не є</w:t>
      </w:r>
      <w:r w:rsidRPr="00637EC7">
        <w:rPr>
          <w:rFonts w:ascii="Times New Roman" w:hAnsi="Times New Roman" w:cs="Times New Roman"/>
          <w:lang w:val="uk-UA"/>
        </w:rPr>
        <w:t xml:space="preserve">) </w:t>
      </w:r>
      <w:r w:rsidR="00D17687" w:rsidRPr="00637EC7">
        <w:rPr>
          <w:rFonts w:ascii="Times New Roman" w:hAnsi="Times New Roman" w:cs="Times New Roman"/>
          <w:lang w:val="uk-UA"/>
        </w:rPr>
        <w:t>підставою для зміни</w:t>
      </w:r>
      <w:r w:rsidR="00A05D02" w:rsidRPr="00637EC7">
        <w:rPr>
          <w:rFonts w:ascii="Times New Roman" w:hAnsi="Times New Roman" w:cs="Times New Roman"/>
          <w:lang w:val="uk-UA"/>
        </w:rPr>
        <w:t xml:space="preserve"> умов або розірвання договору.</w:t>
      </w:r>
    </w:p>
    <w:p w:rsidR="00D17687" w:rsidRPr="00637EC7" w:rsidRDefault="00D17687" w:rsidP="00D17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lastRenderedPageBreak/>
        <w:t>------------------------</w:t>
      </w:r>
    </w:p>
    <w:p w:rsidR="00D17687" w:rsidRPr="00637EC7" w:rsidRDefault="00D17687" w:rsidP="00D17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637EC7">
        <w:rPr>
          <w:rFonts w:ascii="Times New Roman" w:hAnsi="Times New Roman" w:cs="Times New Roman"/>
          <w:i/>
          <w:sz w:val="16"/>
          <w:szCs w:val="16"/>
          <w:lang w:val="uk-UA"/>
        </w:rPr>
        <w:t>(непотрібне закреслити)</w:t>
      </w:r>
    </w:p>
    <w:p w:rsidR="00324B64" w:rsidRPr="00637EC7" w:rsidRDefault="00324B64" w:rsidP="00A05D02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>Право на орендован</w:t>
      </w:r>
      <w:r w:rsidR="00FE3EDB" w:rsidRPr="00637EC7">
        <w:rPr>
          <w:rFonts w:ascii="Times New Roman" w:hAnsi="Times New Roman" w:cs="Times New Roman"/>
          <w:lang w:val="uk-UA"/>
        </w:rPr>
        <w:t>у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2624FD" w:rsidRPr="00637EC7">
        <w:rPr>
          <w:rFonts w:ascii="Times New Roman" w:hAnsi="Times New Roman" w:cs="Times New Roman"/>
          <w:lang w:val="uk-UA"/>
        </w:rPr>
        <w:t>земельну ділянку</w:t>
      </w:r>
      <w:r w:rsidRPr="00637EC7">
        <w:rPr>
          <w:rFonts w:ascii="Times New Roman" w:hAnsi="Times New Roman" w:cs="Times New Roman"/>
          <w:lang w:val="uk-UA"/>
        </w:rPr>
        <w:t xml:space="preserve"> у разі смерті фізичної особи - </w:t>
      </w:r>
      <w:r w:rsidR="00D17687" w:rsidRPr="00637EC7">
        <w:rPr>
          <w:rFonts w:ascii="Times New Roman" w:hAnsi="Times New Roman" w:cs="Times New Roman"/>
          <w:lang w:val="uk-UA"/>
        </w:rPr>
        <w:t>О</w:t>
      </w:r>
      <w:r w:rsidRPr="00637EC7">
        <w:rPr>
          <w:rFonts w:ascii="Times New Roman" w:hAnsi="Times New Roman" w:cs="Times New Roman"/>
          <w:lang w:val="uk-UA"/>
        </w:rPr>
        <w:t>рендаря, засудження або обмеження її дієздатності за рішенням суду переходить  (</w:t>
      </w:r>
      <w:r w:rsidRPr="00637EC7">
        <w:rPr>
          <w:rFonts w:ascii="Times New Roman" w:hAnsi="Times New Roman" w:cs="Times New Roman"/>
          <w:strike/>
          <w:lang w:val="uk-UA"/>
        </w:rPr>
        <w:t>не переходить</w:t>
      </w:r>
      <w:r w:rsidRPr="00637EC7">
        <w:rPr>
          <w:rFonts w:ascii="Times New Roman" w:hAnsi="Times New Roman" w:cs="Times New Roman"/>
          <w:lang w:val="uk-UA"/>
        </w:rPr>
        <w:t xml:space="preserve">) до спадкоємців або інших </w:t>
      </w:r>
    </w:p>
    <w:p w:rsidR="00D17687" w:rsidRPr="00637EC7" w:rsidRDefault="00D17687" w:rsidP="00D17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>------------------------</w:t>
      </w:r>
    </w:p>
    <w:p w:rsidR="00D17687" w:rsidRPr="00637EC7" w:rsidRDefault="00D17687" w:rsidP="00D17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</w:pPr>
      <w:r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>(непотрібне закреслити)</w:t>
      </w:r>
    </w:p>
    <w:p w:rsidR="00324B64" w:rsidRPr="00637EC7" w:rsidRDefault="00D17687" w:rsidP="00A06281">
      <w:pPr>
        <w:spacing w:after="0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 xml:space="preserve">осіб, які використовують </w:t>
      </w:r>
      <w:r w:rsidR="00324B64" w:rsidRPr="00637EC7">
        <w:rPr>
          <w:rFonts w:ascii="Times New Roman" w:hAnsi="Times New Roman" w:cs="Times New Roman"/>
          <w:lang w:val="uk-UA"/>
        </w:rPr>
        <w:t>ц</w:t>
      </w:r>
      <w:r w:rsidR="00FE3EDB" w:rsidRPr="00637EC7">
        <w:rPr>
          <w:rFonts w:ascii="Times New Roman" w:hAnsi="Times New Roman" w:cs="Times New Roman"/>
          <w:lang w:val="uk-UA"/>
        </w:rPr>
        <w:t>ю</w:t>
      </w:r>
      <w:r w:rsidR="00324B64" w:rsidRPr="00637EC7">
        <w:rPr>
          <w:rFonts w:ascii="Times New Roman" w:hAnsi="Times New Roman" w:cs="Times New Roman"/>
          <w:lang w:val="uk-UA"/>
        </w:rPr>
        <w:t xml:space="preserve"> </w:t>
      </w:r>
      <w:r w:rsidR="002624FD" w:rsidRPr="00637EC7">
        <w:rPr>
          <w:rFonts w:ascii="Times New Roman" w:hAnsi="Times New Roman" w:cs="Times New Roman"/>
          <w:lang w:val="uk-UA"/>
        </w:rPr>
        <w:t>земельну ділянку</w:t>
      </w:r>
      <w:r w:rsidR="00324B64" w:rsidRPr="00637EC7">
        <w:rPr>
          <w:rFonts w:ascii="Times New Roman" w:hAnsi="Times New Roman" w:cs="Times New Roman"/>
          <w:lang w:val="uk-UA"/>
        </w:rPr>
        <w:t xml:space="preserve"> разом з орендарем.</w:t>
      </w:r>
    </w:p>
    <w:p w:rsidR="00324B64" w:rsidRPr="00637EC7" w:rsidRDefault="00324B64" w:rsidP="00D17687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Відповідальність сторін за невиконання або неналежне виконання договору</w:t>
      </w:r>
    </w:p>
    <w:p w:rsidR="00324B64" w:rsidRPr="00637EC7" w:rsidRDefault="00324B64" w:rsidP="00A05D02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41.</w:t>
      </w:r>
      <w:r w:rsidRPr="00637EC7">
        <w:rPr>
          <w:rFonts w:ascii="Times New Roman" w:hAnsi="Times New Roman" w:cs="Times New Roman"/>
          <w:lang w:val="uk-UA"/>
        </w:rPr>
        <w:t xml:space="preserve"> За невиконання або неналежне виконання договору сторони несуть відповідальність відповідно до закону та цього договору.</w:t>
      </w:r>
    </w:p>
    <w:p w:rsidR="00324B64" w:rsidRPr="00637EC7" w:rsidRDefault="00324B64" w:rsidP="00A05D02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42.</w:t>
      </w:r>
      <w:r w:rsidRPr="00637EC7">
        <w:rPr>
          <w:rFonts w:ascii="Times New Roman" w:hAnsi="Times New Roman" w:cs="Times New Roman"/>
          <w:lang w:val="uk-UA"/>
        </w:rPr>
        <w:t xml:space="preserve"> Сторона, яка порушила зобов'язання, звільняється від відповідальності, якщо вона доведе, що це порушення сталося не з її вини.</w:t>
      </w:r>
    </w:p>
    <w:p w:rsidR="00324B64" w:rsidRPr="00637EC7" w:rsidRDefault="00324B64" w:rsidP="00D17687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Прикінцеві положення</w:t>
      </w:r>
    </w:p>
    <w:p w:rsidR="00324B64" w:rsidRPr="00637EC7" w:rsidRDefault="00324B64" w:rsidP="00311863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43.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10015F" w:rsidRPr="00637EC7">
        <w:rPr>
          <w:rFonts w:ascii="Times New Roman" w:hAnsi="Times New Roman" w:cs="Times New Roman"/>
          <w:sz w:val="21"/>
          <w:szCs w:val="21"/>
          <w:lang w:val="uk-UA"/>
        </w:rPr>
        <w:t xml:space="preserve">Цей Договір набирає чинності після підписання </w:t>
      </w:r>
      <w:r w:rsidR="00684937" w:rsidRPr="00637EC7">
        <w:rPr>
          <w:rFonts w:ascii="Times New Roman" w:hAnsi="Times New Roman" w:cs="Times New Roman"/>
          <w:sz w:val="21"/>
          <w:szCs w:val="21"/>
          <w:lang w:val="uk-UA"/>
        </w:rPr>
        <w:t>його</w:t>
      </w:r>
      <w:r w:rsidR="0010015F" w:rsidRPr="00637EC7">
        <w:rPr>
          <w:rFonts w:ascii="Times New Roman" w:hAnsi="Times New Roman" w:cs="Times New Roman"/>
          <w:sz w:val="21"/>
          <w:szCs w:val="21"/>
          <w:lang w:val="uk-UA"/>
        </w:rPr>
        <w:t xml:space="preserve"> сторонами та державної реєстрації права оренди у встановленому законодавством порядку</w:t>
      </w:r>
    </w:p>
    <w:p w:rsidR="0010015F" w:rsidRPr="00637EC7" w:rsidRDefault="0010015F" w:rsidP="0010015F">
      <w:pPr>
        <w:spacing w:after="0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637EC7">
        <w:rPr>
          <w:rFonts w:ascii="Times New Roman" w:hAnsi="Times New Roman" w:cs="Times New Roman"/>
          <w:sz w:val="21"/>
          <w:szCs w:val="21"/>
          <w:lang w:val="uk-UA"/>
        </w:rPr>
        <w:t xml:space="preserve">Цей Договір складено у </w:t>
      </w:r>
      <w:r w:rsidR="00684937" w:rsidRPr="00637EC7">
        <w:rPr>
          <w:rFonts w:ascii="Times New Roman" w:hAnsi="Times New Roman" w:cs="Times New Roman"/>
          <w:sz w:val="21"/>
          <w:szCs w:val="21"/>
          <w:lang w:val="uk-UA"/>
        </w:rPr>
        <w:t>трьох</w:t>
      </w:r>
      <w:r w:rsidRPr="00637EC7">
        <w:rPr>
          <w:rFonts w:ascii="Times New Roman" w:hAnsi="Times New Roman" w:cs="Times New Roman"/>
          <w:sz w:val="21"/>
          <w:szCs w:val="21"/>
          <w:lang w:val="uk-UA"/>
        </w:rPr>
        <w:t xml:space="preserve"> оригінальних примірниках, що мають однакову юридичну силу: один - </w:t>
      </w:r>
      <w:r w:rsidR="00684937" w:rsidRPr="00637EC7">
        <w:rPr>
          <w:rFonts w:ascii="Times New Roman" w:hAnsi="Times New Roman" w:cs="Times New Roman"/>
          <w:sz w:val="21"/>
          <w:szCs w:val="21"/>
          <w:lang w:val="uk-UA"/>
        </w:rPr>
        <w:t>для Орендодавця, другий</w:t>
      </w:r>
      <w:r w:rsidRPr="00637EC7">
        <w:rPr>
          <w:rFonts w:ascii="Times New Roman" w:hAnsi="Times New Roman" w:cs="Times New Roman"/>
          <w:sz w:val="21"/>
          <w:szCs w:val="21"/>
          <w:lang w:val="uk-UA"/>
        </w:rPr>
        <w:t xml:space="preserve"> - для Орендар</w:t>
      </w:r>
      <w:r w:rsidR="00684937" w:rsidRPr="00637EC7">
        <w:rPr>
          <w:rFonts w:ascii="Times New Roman" w:hAnsi="Times New Roman" w:cs="Times New Roman"/>
          <w:sz w:val="21"/>
          <w:szCs w:val="21"/>
          <w:lang w:val="uk-UA"/>
        </w:rPr>
        <w:t>я</w:t>
      </w:r>
      <w:r w:rsidRPr="00637EC7">
        <w:rPr>
          <w:rFonts w:ascii="Times New Roman" w:hAnsi="Times New Roman" w:cs="Times New Roman"/>
          <w:sz w:val="21"/>
          <w:szCs w:val="21"/>
          <w:lang w:val="uk-UA"/>
        </w:rPr>
        <w:t xml:space="preserve">, </w:t>
      </w:r>
      <w:r w:rsidR="00684937" w:rsidRPr="00637EC7">
        <w:rPr>
          <w:rFonts w:ascii="Times New Roman" w:hAnsi="Times New Roman" w:cs="Times New Roman"/>
          <w:sz w:val="21"/>
          <w:szCs w:val="21"/>
          <w:lang w:val="uk-UA"/>
        </w:rPr>
        <w:t>третій</w:t>
      </w:r>
      <w:r w:rsidRPr="00637EC7">
        <w:rPr>
          <w:rFonts w:ascii="Times New Roman" w:hAnsi="Times New Roman" w:cs="Times New Roman"/>
          <w:lang w:val="uk-UA"/>
        </w:rPr>
        <w:t xml:space="preserve"> – </w:t>
      </w:r>
      <w:r w:rsidRPr="00637EC7">
        <w:rPr>
          <w:rFonts w:ascii="Times New Roman" w:hAnsi="Times New Roman" w:cs="Times New Roman"/>
          <w:i/>
          <w:u w:val="single"/>
          <w:lang w:val="uk-UA"/>
        </w:rPr>
        <w:t xml:space="preserve">в </w:t>
      </w:r>
      <w:r w:rsidRPr="00637EC7">
        <w:rPr>
          <w:rFonts w:ascii="Times New Roman" w:hAnsi="Times New Roman" w:cs="Times New Roman"/>
          <w:i/>
          <w:sz w:val="21"/>
          <w:szCs w:val="21"/>
          <w:u w:val="single"/>
          <w:lang w:val="uk-UA"/>
        </w:rPr>
        <w:t>органі, який провів державну реєстрацію прав на нерухоме майно за цим договором</w:t>
      </w:r>
      <w:r w:rsidRPr="00637EC7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CE04A4" w:rsidRPr="00637EC7" w:rsidRDefault="00CE04A4" w:rsidP="0010015F">
      <w:pPr>
        <w:spacing w:after="0"/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F05F48" w:rsidRPr="00637EC7" w:rsidRDefault="00F05F48" w:rsidP="003E1C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1"/>
          <w:szCs w:val="21"/>
          <w:lang w:val="uk-UA"/>
        </w:rPr>
      </w:pPr>
      <w:r w:rsidRPr="00637EC7">
        <w:rPr>
          <w:rFonts w:ascii="Times New Roman" w:hAnsi="Times New Roman" w:cs="Times New Roman"/>
          <w:b/>
          <w:sz w:val="21"/>
          <w:szCs w:val="21"/>
          <w:lang w:val="uk-UA"/>
        </w:rPr>
        <w:t>Реквізити сторін</w:t>
      </w:r>
    </w:p>
    <w:p w:rsidR="003E1C2B" w:rsidRPr="00637EC7" w:rsidRDefault="003E1C2B" w:rsidP="003E1C2B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1"/>
          <w:szCs w:val="21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837"/>
      </w:tblGrid>
      <w:tr w:rsidR="00F05F48" w:rsidRPr="00637EC7" w:rsidTr="00BC7674">
        <w:trPr>
          <w:trHeight w:val="340"/>
        </w:trPr>
        <w:tc>
          <w:tcPr>
            <w:tcW w:w="5103" w:type="dxa"/>
          </w:tcPr>
          <w:p w:rsidR="00F05F48" w:rsidRPr="00637EC7" w:rsidRDefault="00F05F48" w:rsidP="00D126C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637EC7">
              <w:rPr>
                <w:rFonts w:ascii="Times New Roman" w:hAnsi="Times New Roman" w:cs="Times New Roman"/>
                <w:b/>
                <w:lang w:val="uk-UA"/>
              </w:rPr>
              <w:t>Орендодавець:</w:t>
            </w:r>
          </w:p>
        </w:tc>
        <w:tc>
          <w:tcPr>
            <w:tcW w:w="4837" w:type="dxa"/>
          </w:tcPr>
          <w:p w:rsidR="00F05F48" w:rsidRPr="00637EC7" w:rsidRDefault="00F05F48" w:rsidP="00D126C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637EC7">
              <w:rPr>
                <w:rFonts w:ascii="Times New Roman" w:hAnsi="Times New Roman" w:cs="Times New Roman"/>
                <w:b/>
                <w:lang w:val="uk-UA"/>
              </w:rPr>
              <w:t>Орендар:</w:t>
            </w:r>
          </w:p>
        </w:tc>
      </w:tr>
      <w:tr w:rsidR="00F05F48" w:rsidRPr="00637EC7" w:rsidTr="00BC7674">
        <w:trPr>
          <w:trHeight w:val="2021"/>
        </w:trPr>
        <w:tc>
          <w:tcPr>
            <w:tcW w:w="5103" w:type="dxa"/>
          </w:tcPr>
          <w:p w:rsidR="00F05F48" w:rsidRPr="00637EC7" w:rsidRDefault="00CE04A4" w:rsidP="00D126C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637EC7">
              <w:rPr>
                <w:rFonts w:ascii="Times New Roman" w:hAnsi="Times New Roman" w:cs="Times New Roman"/>
                <w:b/>
                <w:lang w:val="uk-UA"/>
              </w:rPr>
              <w:t>ЩАСЛИВЦЕВСЬКА СІЛЬСЬКА РАДА</w:t>
            </w:r>
          </w:p>
          <w:p w:rsidR="00F05F48" w:rsidRPr="00BC7674" w:rsidRDefault="00F05F48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C7674" w:rsidRPr="00BC7674" w:rsidRDefault="00311863" w:rsidP="00BC7674">
            <w:pPr>
              <w:keepNext/>
              <w:keepLines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Статут Територіальної громади сіл Щасливцеве, Генічеська Гірка, селища Приозерне затверджений рішенням 31 сесії Щасливцевської сільської ради 5 скликання №478 від 31.01.2008 р.</w:t>
            </w:r>
          </w:p>
          <w:p w:rsidR="00BC7674" w:rsidRPr="00BC7674" w:rsidRDefault="00BC7674" w:rsidP="00BC7674">
            <w:pPr>
              <w:keepNext/>
              <w:keepLines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  <w:p w:rsidR="00BC7674" w:rsidRPr="00311863" w:rsidRDefault="00BC7674" w:rsidP="00311863">
            <w:pPr>
              <w:keepNext/>
              <w:keepLines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 w:cs="Times New Roman"/>
                <w:lang w:val="uk-UA"/>
              </w:rPr>
            </w:pPr>
            <w:r w:rsidRPr="00311863">
              <w:rPr>
                <w:rFonts w:ascii="Times New Roman" w:hAnsi="Times New Roman" w:cs="Times New Roman"/>
                <w:bCs/>
                <w:iCs/>
                <w:lang w:val="uk-UA"/>
              </w:rPr>
              <w:t>Дата державної реєстрації, дата та номер запису в Єдиному державному реєстрі юридичних осіб, фізичних осіб-підприємців та громадських формувань:</w:t>
            </w:r>
            <w:r w:rsidR="00311863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</w:t>
            </w:r>
            <w:r w:rsidRPr="00311863">
              <w:rPr>
                <w:rFonts w:ascii="Times New Roman" w:hAnsi="Times New Roman" w:cs="Times New Roman"/>
                <w:lang w:val="uk-UA"/>
              </w:rPr>
              <w:t>21.05.1997, 24.07.2007, 1 487 120 0000 000666</w:t>
            </w:r>
          </w:p>
          <w:p w:rsidR="00CE04A4" w:rsidRDefault="00CE04A4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311863" w:rsidRDefault="00311863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D126CC">
              <w:rPr>
                <w:rFonts w:ascii="Times New Roman" w:hAnsi="Times New Roman" w:cs="Times New Roman"/>
                <w:lang w:val="uk-UA"/>
              </w:rPr>
              <w:t>ісцезнаходження юридичної особи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  <w:p w:rsidR="00F05F48" w:rsidRPr="00637EC7" w:rsidRDefault="00F05F48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37EC7">
              <w:rPr>
                <w:rFonts w:ascii="Times New Roman" w:hAnsi="Times New Roman" w:cs="Times New Roman"/>
                <w:lang w:val="uk-UA"/>
              </w:rPr>
              <w:t>75580, Херсонська область, Генічеський район</w:t>
            </w:r>
          </w:p>
          <w:p w:rsidR="00F05F48" w:rsidRPr="00637EC7" w:rsidRDefault="00F05F48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37EC7">
              <w:rPr>
                <w:rFonts w:ascii="Times New Roman" w:hAnsi="Times New Roman" w:cs="Times New Roman"/>
                <w:lang w:val="uk-UA"/>
              </w:rPr>
              <w:t>с. Щасливцеве, вул. Миру, 26</w:t>
            </w:r>
          </w:p>
          <w:p w:rsidR="00CE04A4" w:rsidRDefault="00CE04A4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311863" w:rsidRDefault="00311863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05F48" w:rsidRPr="00637EC7" w:rsidRDefault="00CE04A4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37EC7">
              <w:rPr>
                <w:rFonts w:ascii="Times New Roman" w:hAnsi="Times New Roman" w:cs="Times New Roman"/>
                <w:lang w:val="uk-UA"/>
              </w:rPr>
              <w:t>і</w:t>
            </w:r>
            <w:r w:rsidR="00F05F48" w:rsidRPr="00637EC7">
              <w:rPr>
                <w:rFonts w:ascii="Times New Roman" w:hAnsi="Times New Roman" w:cs="Times New Roman"/>
                <w:lang w:val="uk-UA"/>
              </w:rPr>
              <w:t>дентифікаційний код юридичної особи:</w:t>
            </w:r>
          </w:p>
          <w:p w:rsidR="00F05F48" w:rsidRPr="00637EC7" w:rsidRDefault="00F05F48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37EC7">
              <w:rPr>
                <w:rFonts w:ascii="Times New Roman" w:hAnsi="Times New Roman" w:cs="Times New Roman"/>
                <w:lang w:val="uk-UA"/>
              </w:rPr>
              <w:t>26186462</w:t>
            </w:r>
          </w:p>
        </w:tc>
        <w:tc>
          <w:tcPr>
            <w:tcW w:w="4837" w:type="dxa"/>
          </w:tcPr>
          <w:p w:rsidR="00D126CC" w:rsidRDefault="00D126CC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37EC7">
              <w:rPr>
                <w:rFonts w:ascii="Times New Roman" w:hAnsi="Times New Roman" w:cs="Times New Roman"/>
                <w:lang w:val="uk-UA"/>
              </w:rPr>
              <w:t>_____________________________</w:t>
            </w:r>
            <w:r>
              <w:rPr>
                <w:rFonts w:ascii="Times New Roman" w:hAnsi="Times New Roman" w:cs="Times New Roman"/>
                <w:lang w:val="uk-UA"/>
              </w:rPr>
              <w:t>____________</w:t>
            </w:r>
          </w:p>
          <w:p w:rsidR="00D126CC" w:rsidRDefault="00D126CC" w:rsidP="00D126CC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D126C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(прізвище, ім'я та по батькові фізичної особи, паспортні дані</w:t>
            </w:r>
          </w:p>
          <w:p w:rsidR="00D126CC" w:rsidRDefault="00D126CC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37EC7">
              <w:rPr>
                <w:rFonts w:ascii="Times New Roman" w:hAnsi="Times New Roman" w:cs="Times New Roman"/>
                <w:lang w:val="uk-UA"/>
              </w:rPr>
              <w:t>______________________________________</w:t>
            </w: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  <w:p w:rsidR="00D126CC" w:rsidRDefault="00D126CC" w:rsidP="00D126C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26C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(серія, номер, ким і коли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  <w:r w:rsidRPr="00D126C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виданий), найменування юридичної</w:t>
            </w:r>
          </w:p>
          <w:p w:rsidR="00D126CC" w:rsidRDefault="00D126CC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37EC7">
              <w:rPr>
                <w:rFonts w:ascii="Times New Roman" w:hAnsi="Times New Roman" w:cs="Times New Roman"/>
                <w:lang w:val="uk-UA"/>
              </w:rPr>
              <w:t>_____________________________________</w:t>
            </w: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  <w:p w:rsidR="00D126CC" w:rsidRDefault="00D126CC" w:rsidP="00D126C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26C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особи, що діє на підставі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  <w:r w:rsidRPr="00D126C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установчого документа (назва,</w:t>
            </w:r>
          </w:p>
          <w:p w:rsidR="00D126CC" w:rsidRDefault="00D126CC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37EC7">
              <w:rPr>
                <w:rFonts w:ascii="Times New Roman" w:hAnsi="Times New Roman" w:cs="Times New Roman"/>
                <w:lang w:val="uk-UA"/>
              </w:rPr>
              <w:t>___________________________________</w:t>
            </w:r>
            <w:r>
              <w:rPr>
                <w:rFonts w:ascii="Times New Roman" w:hAnsi="Times New Roman" w:cs="Times New Roman"/>
                <w:lang w:val="uk-UA"/>
              </w:rPr>
              <w:t>______</w:t>
            </w:r>
          </w:p>
          <w:p w:rsidR="00D126CC" w:rsidRDefault="00D126CC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126C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ким і коли затверджений), відомості про державну</w:t>
            </w:r>
          </w:p>
          <w:p w:rsidR="00D126CC" w:rsidRDefault="00D126CC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37EC7">
              <w:rPr>
                <w:rFonts w:ascii="Times New Roman" w:hAnsi="Times New Roman" w:cs="Times New Roman"/>
                <w:lang w:val="uk-UA"/>
              </w:rPr>
              <w:t>______________________________________</w:t>
            </w: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  <w:p w:rsidR="00D126CC" w:rsidRDefault="00D126CC" w:rsidP="00D126CC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D126C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реєстрацію та банківські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  <w:r w:rsidRPr="00D126C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реквізити)</w:t>
            </w:r>
          </w:p>
          <w:p w:rsidR="00311863" w:rsidRDefault="00311863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311863" w:rsidRDefault="00311863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311863" w:rsidRDefault="00311863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311863" w:rsidRDefault="00311863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311863" w:rsidRDefault="00311863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D126CC" w:rsidRPr="00D126CC" w:rsidRDefault="00D126CC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126CC">
              <w:rPr>
                <w:rFonts w:ascii="Times New Roman" w:hAnsi="Times New Roman" w:cs="Times New Roman"/>
                <w:lang w:val="uk-UA"/>
              </w:rPr>
              <w:t>Місце проживання фізичної особи, місцезнаходження юридичної особи</w:t>
            </w:r>
          </w:p>
          <w:p w:rsidR="00D126CC" w:rsidRDefault="00D126CC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37EC7">
              <w:rPr>
                <w:rFonts w:ascii="Times New Roman" w:hAnsi="Times New Roman" w:cs="Times New Roman"/>
                <w:lang w:val="uk-UA"/>
              </w:rPr>
              <w:t>______________________________________</w:t>
            </w: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  <w:p w:rsidR="00D126CC" w:rsidRDefault="00D126CC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(індекс, область, район, місто, село, вулиця номер будинку та </w:t>
            </w:r>
          </w:p>
          <w:p w:rsidR="00D126CC" w:rsidRDefault="00D126CC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37EC7">
              <w:rPr>
                <w:rFonts w:ascii="Times New Roman" w:hAnsi="Times New Roman" w:cs="Times New Roman"/>
                <w:lang w:val="uk-UA"/>
              </w:rPr>
              <w:t>____________________________________</w:t>
            </w:r>
            <w:r>
              <w:rPr>
                <w:rFonts w:ascii="Times New Roman" w:hAnsi="Times New Roman" w:cs="Times New Roman"/>
                <w:lang w:val="uk-UA"/>
              </w:rPr>
              <w:t>______</w:t>
            </w:r>
          </w:p>
          <w:p w:rsidR="00D126CC" w:rsidRDefault="00D126CC" w:rsidP="00D126CC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квартири)</w:t>
            </w:r>
          </w:p>
          <w:p w:rsidR="00D126CC" w:rsidRDefault="00D126CC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126CC">
              <w:rPr>
                <w:rFonts w:ascii="Times New Roman" w:hAnsi="Times New Roman" w:cs="Times New Roman"/>
                <w:lang w:val="uk-UA"/>
              </w:rPr>
              <w:t>Ідентифікаційний номер _______________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</w:p>
          <w:p w:rsidR="00D126CC" w:rsidRDefault="00BC7674" w:rsidP="00D126CC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                                                                            </w:t>
            </w:r>
            <w:r w:rsidR="00D126CC" w:rsidRPr="00D126C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(фізичної особи)</w:t>
            </w:r>
          </w:p>
          <w:p w:rsidR="00D126CC" w:rsidRDefault="00D126CC" w:rsidP="00D126C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26CC">
              <w:rPr>
                <w:rFonts w:ascii="Times New Roman" w:hAnsi="Times New Roman" w:cs="Times New Roman"/>
                <w:lang w:val="uk-UA"/>
              </w:rPr>
              <w:t>Ідентифікаційний код __________________</w:t>
            </w:r>
            <w:r w:rsidR="00BC7674">
              <w:rPr>
                <w:rFonts w:ascii="Times New Roman" w:hAnsi="Times New Roman" w:cs="Times New Roman"/>
                <w:lang w:val="uk-UA"/>
              </w:rPr>
              <w:t>____</w:t>
            </w:r>
          </w:p>
          <w:p w:rsidR="00F93EDD" w:rsidRPr="00637EC7" w:rsidRDefault="00BC7674" w:rsidP="00BC767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                                                                          </w:t>
            </w:r>
            <w:r w:rsidR="00D126CC" w:rsidRPr="00D126C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(юридичної особи)</w:t>
            </w:r>
          </w:p>
        </w:tc>
      </w:tr>
    </w:tbl>
    <w:p w:rsidR="00F05F48" w:rsidRPr="00637EC7" w:rsidRDefault="00F05F48" w:rsidP="003E1C2B">
      <w:pPr>
        <w:spacing w:after="0"/>
        <w:jc w:val="center"/>
        <w:rPr>
          <w:rFonts w:ascii="Times New Roman" w:hAnsi="Times New Roman" w:cs="Times New Roman"/>
          <w:sz w:val="21"/>
          <w:szCs w:val="21"/>
          <w:lang w:val="uk-UA"/>
        </w:rPr>
      </w:pPr>
      <w:r w:rsidRPr="00637EC7">
        <w:rPr>
          <w:rFonts w:ascii="Times New Roman" w:hAnsi="Times New Roman" w:cs="Times New Roman"/>
          <w:b/>
          <w:sz w:val="21"/>
          <w:szCs w:val="21"/>
          <w:lang w:val="uk-UA"/>
        </w:rPr>
        <w:t>Підписи сторін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F05F48" w:rsidRPr="00637EC7" w:rsidTr="00F66FBC">
        <w:trPr>
          <w:trHeight w:val="301"/>
        </w:trPr>
        <w:tc>
          <w:tcPr>
            <w:tcW w:w="5103" w:type="dxa"/>
          </w:tcPr>
          <w:p w:rsidR="00F05F48" w:rsidRPr="00637EC7" w:rsidRDefault="00F05F48" w:rsidP="00C26FAA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37EC7">
              <w:rPr>
                <w:rFonts w:ascii="Times New Roman" w:hAnsi="Times New Roman" w:cs="Times New Roman"/>
                <w:b/>
                <w:bCs/>
                <w:lang w:val="uk-UA"/>
              </w:rPr>
              <w:t>Орендодавець:</w:t>
            </w:r>
          </w:p>
        </w:tc>
        <w:tc>
          <w:tcPr>
            <w:tcW w:w="4820" w:type="dxa"/>
          </w:tcPr>
          <w:p w:rsidR="00F05F48" w:rsidRPr="00637EC7" w:rsidRDefault="00F05F48" w:rsidP="00CE04A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37EC7">
              <w:rPr>
                <w:rFonts w:ascii="Times New Roman" w:hAnsi="Times New Roman" w:cs="Times New Roman"/>
                <w:b/>
                <w:bCs/>
                <w:lang w:val="uk-UA"/>
              </w:rPr>
              <w:t>Орендар:</w:t>
            </w:r>
          </w:p>
        </w:tc>
      </w:tr>
      <w:tr w:rsidR="00F05F48" w:rsidRPr="00637EC7" w:rsidTr="00F66FBC">
        <w:trPr>
          <w:trHeight w:val="1276"/>
        </w:trPr>
        <w:tc>
          <w:tcPr>
            <w:tcW w:w="5103" w:type="dxa"/>
          </w:tcPr>
          <w:p w:rsidR="00F05F48" w:rsidRPr="00637EC7" w:rsidRDefault="00F05F48" w:rsidP="00C26FAA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37EC7">
              <w:rPr>
                <w:rFonts w:ascii="Times New Roman" w:hAnsi="Times New Roman" w:cs="Times New Roman"/>
                <w:lang w:val="uk-UA"/>
              </w:rPr>
              <w:t>Сільський голова</w:t>
            </w:r>
          </w:p>
          <w:p w:rsidR="00F05F48" w:rsidRPr="00637EC7" w:rsidRDefault="00F05F48" w:rsidP="00C26FAA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05F48" w:rsidRPr="00637EC7" w:rsidRDefault="00F05F48" w:rsidP="00C26FAA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37EC7">
              <w:rPr>
                <w:rFonts w:ascii="Times New Roman" w:hAnsi="Times New Roman" w:cs="Times New Roman"/>
                <w:lang w:val="uk-UA"/>
              </w:rPr>
              <w:t xml:space="preserve">______________  </w:t>
            </w:r>
            <w:r w:rsidRPr="00637EC7">
              <w:rPr>
                <w:rFonts w:ascii="Times New Roman" w:hAnsi="Times New Roman" w:cs="Times New Roman"/>
                <w:b/>
                <w:lang w:val="uk-UA"/>
              </w:rPr>
              <w:t>В.О. Плохушко</w:t>
            </w:r>
          </w:p>
          <w:p w:rsidR="00F05F48" w:rsidRPr="00637EC7" w:rsidRDefault="00F05F48" w:rsidP="00C26FAA">
            <w:pPr>
              <w:spacing w:after="0"/>
              <w:rPr>
                <w:rFonts w:ascii="Times New Roman" w:hAnsi="Times New Roman" w:cs="Times New Roman"/>
                <w:iCs/>
                <w:lang w:val="uk-UA"/>
              </w:rPr>
            </w:pPr>
          </w:p>
          <w:p w:rsidR="00F05F48" w:rsidRPr="00637EC7" w:rsidRDefault="00BC7674" w:rsidP="00BC7674">
            <w:pPr>
              <w:pStyle w:val="a7"/>
              <w:rPr>
                <w:rFonts w:ascii="Times New Roman" w:hAnsi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/>
                <w:iCs/>
                <w:lang w:val="uk-UA"/>
              </w:rPr>
              <w:t>М.П.</w:t>
            </w:r>
          </w:p>
        </w:tc>
        <w:tc>
          <w:tcPr>
            <w:tcW w:w="4820" w:type="dxa"/>
          </w:tcPr>
          <w:p w:rsidR="00F05F48" w:rsidRPr="00637EC7" w:rsidRDefault="00F05F48" w:rsidP="00BC7674">
            <w:pPr>
              <w:spacing w:after="0"/>
              <w:rPr>
                <w:rFonts w:ascii="Times New Roman" w:hAnsi="Times New Roman" w:cs="Times New Roman"/>
                <w:iCs/>
                <w:lang w:val="uk-UA"/>
              </w:rPr>
            </w:pPr>
          </w:p>
          <w:p w:rsidR="00F05F48" w:rsidRPr="00637EC7" w:rsidRDefault="00F05F48" w:rsidP="00C26FAA">
            <w:pPr>
              <w:spacing w:after="0"/>
              <w:ind w:left="1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  <w:p w:rsidR="00F05F48" w:rsidRPr="00637EC7" w:rsidRDefault="00F05F48" w:rsidP="00C26FAA">
            <w:pPr>
              <w:spacing w:after="0"/>
              <w:ind w:left="1"/>
              <w:rPr>
                <w:rFonts w:ascii="Times New Roman" w:hAnsi="Times New Roman" w:cs="Times New Roman"/>
                <w:b/>
                <w:lang w:val="uk-UA"/>
              </w:rPr>
            </w:pPr>
            <w:r w:rsidRPr="00637EC7">
              <w:rPr>
                <w:rFonts w:ascii="Times New Roman" w:hAnsi="Times New Roman" w:cs="Times New Roman"/>
                <w:b/>
                <w:iCs/>
                <w:lang w:val="uk-UA"/>
              </w:rPr>
              <w:t>_______</w:t>
            </w:r>
            <w:r w:rsidR="00BC7674">
              <w:rPr>
                <w:rFonts w:ascii="Times New Roman" w:hAnsi="Times New Roman" w:cs="Times New Roman"/>
                <w:b/>
                <w:iCs/>
                <w:lang w:val="uk-UA"/>
              </w:rPr>
              <w:t>__________________________________</w:t>
            </w:r>
          </w:p>
          <w:p w:rsidR="00AB384A" w:rsidRPr="00637EC7" w:rsidRDefault="00AB384A" w:rsidP="00C26FAA">
            <w:pPr>
              <w:spacing w:after="0"/>
              <w:ind w:left="1"/>
              <w:rPr>
                <w:rFonts w:ascii="Times New Roman" w:hAnsi="Times New Roman" w:cs="Times New Roman"/>
                <w:lang w:val="uk-UA"/>
              </w:rPr>
            </w:pPr>
          </w:p>
          <w:p w:rsidR="00AB384A" w:rsidRPr="00BC7674" w:rsidRDefault="00BC7674" w:rsidP="00C26FAA">
            <w:pPr>
              <w:spacing w:after="0"/>
              <w:ind w:left="1"/>
              <w:rPr>
                <w:rFonts w:ascii="Times New Roman" w:hAnsi="Times New Roman" w:cs="Times New Roman"/>
                <w:lang w:val="uk-UA"/>
              </w:rPr>
            </w:pPr>
            <w:r w:rsidRPr="00BC7674">
              <w:rPr>
                <w:rFonts w:ascii="Times New Roman" w:hAnsi="Times New Roman" w:cs="Times New Roman"/>
                <w:lang w:val="uk-UA"/>
              </w:rPr>
              <w:t>МП (за наявності печатки)</w:t>
            </w:r>
          </w:p>
        </w:tc>
      </w:tr>
    </w:tbl>
    <w:p w:rsidR="00F05F48" w:rsidRDefault="00F05F48" w:rsidP="003E1C2B">
      <w:pPr>
        <w:spacing w:after="0"/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F11DBE" w:rsidRDefault="00F11DBE" w:rsidP="003E1C2B">
      <w:pPr>
        <w:spacing w:after="0"/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A208A6" w:rsidRDefault="00A208A6" w:rsidP="003E1C2B">
      <w:pPr>
        <w:spacing w:after="0"/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A208A6" w:rsidRPr="00A208A6" w:rsidRDefault="00A208A6" w:rsidP="00A208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8A6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                         </w:t>
      </w:r>
      <w:r w:rsidRPr="00A208A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A208A6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І.В. Пуляєва</w:t>
      </w:r>
    </w:p>
    <w:sectPr w:rsidR="00A208A6" w:rsidRPr="00A208A6" w:rsidSect="00A208A6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B0E"/>
    <w:multiLevelType w:val="hybridMultilevel"/>
    <w:tmpl w:val="EE68D04A"/>
    <w:lvl w:ilvl="0" w:tplc="43BCD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D3841"/>
    <w:multiLevelType w:val="hybridMultilevel"/>
    <w:tmpl w:val="7228F254"/>
    <w:lvl w:ilvl="0" w:tplc="464ADB0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32"/>
    <w:rsid w:val="00024C32"/>
    <w:rsid w:val="00025A1C"/>
    <w:rsid w:val="000319F6"/>
    <w:rsid w:val="00034EF5"/>
    <w:rsid w:val="00090555"/>
    <w:rsid w:val="000917EC"/>
    <w:rsid w:val="000A0701"/>
    <w:rsid w:val="000A45DB"/>
    <w:rsid w:val="000B0714"/>
    <w:rsid w:val="000B6586"/>
    <w:rsid w:val="000C5E53"/>
    <w:rsid w:val="000D6E05"/>
    <w:rsid w:val="000F15F6"/>
    <w:rsid w:val="0010015F"/>
    <w:rsid w:val="0016303C"/>
    <w:rsid w:val="00190B8C"/>
    <w:rsid w:val="00191857"/>
    <w:rsid w:val="001A2434"/>
    <w:rsid w:val="001B509F"/>
    <w:rsid w:val="001C1447"/>
    <w:rsid w:val="001D20B9"/>
    <w:rsid w:val="002202E9"/>
    <w:rsid w:val="002261C2"/>
    <w:rsid w:val="002316DC"/>
    <w:rsid w:val="0026038E"/>
    <w:rsid w:val="002624FD"/>
    <w:rsid w:val="00262FED"/>
    <w:rsid w:val="00281A6B"/>
    <w:rsid w:val="00282ABA"/>
    <w:rsid w:val="002906DF"/>
    <w:rsid w:val="00292C40"/>
    <w:rsid w:val="0029672F"/>
    <w:rsid w:val="002B520A"/>
    <w:rsid w:val="002B6E37"/>
    <w:rsid w:val="002D079C"/>
    <w:rsid w:val="002D6CD3"/>
    <w:rsid w:val="00311863"/>
    <w:rsid w:val="00317AD0"/>
    <w:rsid w:val="003238D6"/>
    <w:rsid w:val="00324B64"/>
    <w:rsid w:val="003271D9"/>
    <w:rsid w:val="00347AA5"/>
    <w:rsid w:val="00380D44"/>
    <w:rsid w:val="00385570"/>
    <w:rsid w:val="00393062"/>
    <w:rsid w:val="003A1F92"/>
    <w:rsid w:val="003A670E"/>
    <w:rsid w:val="003D4716"/>
    <w:rsid w:val="003D4DD9"/>
    <w:rsid w:val="003D5480"/>
    <w:rsid w:val="003E1C2B"/>
    <w:rsid w:val="004146DE"/>
    <w:rsid w:val="00452F62"/>
    <w:rsid w:val="0047297E"/>
    <w:rsid w:val="004C1462"/>
    <w:rsid w:val="004C27D7"/>
    <w:rsid w:val="004C3813"/>
    <w:rsid w:val="004E1901"/>
    <w:rsid w:val="0050079C"/>
    <w:rsid w:val="00541BAF"/>
    <w:rsid w:val="005525E4"/>
    <w:rsid w:val="00556284"/>
    <w:rsid w:val="005630F5"/>
    <w:rsid w:val="005768E3"/>
    <w:rsid w:val="00577AF3"/>
    <w:rsid w:val="00591C9D"/>
    <w:rsid w:val="005A1F83"/>
    <w:rsid w:val="005B46D1"/>
    <w:rsid w:val="005B4C6C"/>
    <w:rsid w:val="005E6E9E"/>
    <w:rsid w:val="00602B84"/>
    <w:rsid w:val="00637EC7"/>
    <w:rsid w:val="00640BF4"/>
    <w:rsid w:val="00666049"/>
    <w:rsid w:val="00684937"/>
    <w:rsid w:val="00694909"/>
    <w:rsid w:val="006B70DB"/>
    <w:rsid w:val="006C22EC"/>
    <w:rsid w:val="006C4843"/>
    <w:rsid w:val="006C64C3"/>
    <w:rsid w:val="007026A1"/>
    <w:rsid w:val="0070459F"/>
    <w:rsid w:val="00720394"/>
    <w:rsid w:val="00745BE1"/>
    <w:rsid w:val="00762489"/>
    <w:rsid w:val="0078495D"/>
    <w:rsid w:val="007B30CE"/>
    <w:rsid w:val="007B4353"/>
    <w:rsid w:val="007B70E5"/>
    <w:rsid w:val="007D313F"/>
    <w:rsid w:val="007D65E7"/>
    <w:rsid w:val="007D6C63"/>
    <w:rsid w:val="0082482C"/>
    <w:rsid w:val="00855891"/>
    <w:rsid w:val="0085792C"/>
    <w:rsid w:val="00864FCA"/>
    <w:rsid w:val="00872E97"/>
    <w:rsid w:val="00884960"/>
    <w:rsid w:val="00890CD2"/>
    <w:rsid w:val="008A2AC9"/>
    <w:rsid w:val="008C51E1"/>
    <w:rsid w:val="008D2CBF"/>
    <w:rsid w:val="008F5DB5"/>
    <w:rsid w:val="008F682A"/>
    <w:rsid w:val="008F794A"/>
    <w:rsid w:val="009004C1"/>
    <w:rsid w:val="00921C3C"/>
    <w:rsid w:val="00952449"/>
    <w:rsid w:val="009536D2"/>
    <w:rsid w:val="009B4067"/>
    <w:rsid w:val="009B6481"/>
    <w:rsid w:val="009C1CF2"/>
    <w:rsid w:val="009F5926"/>
    <w:rsid w:val="00A05D02"/>
    <w:rsid w:val="00A06281"/>
    <w:rsid w:val="00A208A6"/>
    <w:rsid w:val="00A72738"/>
    <w:rsid w:val="00A83FE9"/>
    <w:rsid w:val="00A84F7F"/>
    <w:rsid w:val="00A9193D"/>
    <w:rsid w:val="00AA5854"/>
    <w:rsid w:val="00AA62A7"/>
    <w:rsid w:val="00AA6C98"/>
    <w:rsid w:val="00AB384A"/>
    <w:rsid w:val="00B00F34"/>
    <w:rsid w:val="00B24846"/>
    <w:rsid w:val="00B610AB"/>
    <w:rsid w:val="00B84576"/>
    <w:rsid w:val="00B94C67"/>
    <w:rsid w:val="00BC18D0"/>
    <w:rsid w:val="00BC7674"/>
    <w:rsid w:val="00BF395E"/>
    <w:rsid w:val="00C04CB7"/>
    <w:rsid w:val="00C05072"/>
    <w:rsid w:val="00C06148"/>
    <w:rsid w:val="00C26FAA"/>
    <w:rsid w:val="00C401C8"/>
    <w:rsid w:val="00C514EA"/>
    <w:rsid w:val="00C735EE"/>
    <w:rsid w:val="00CB4163"/>
    <w:rsid w:val="00CE04A4"/>
    <w:rsid w:val="00CF7411"/>
    <w:rsid w:val="00D126CC"/>
    <w:rsid w:val="00D17687"/>
    <w:rsid w:val="00D302D6"/>
    <w:rsid w:val="00D418C1"/>
    <w:rsid w:val="00D46A4F"/>
    <w:rsid w:val="00D60C66"/>
    <w:rsid w:val="00D80581"/>
    <w:rsid w:val="00D80CFE"/>
    <w:rsid w:val="00D86161"/>
    <w:rsid w:val="00DA511A"/>
    <w:rsid w:val="00DF0A15"/>
    <w:rsid w:val="00E36CB1"/>
    <w:rsid w:val="00E404F2"/>
    <w:rsid w:val="00E55BB1"/>
    <w:rsid w:val="00E812F1"/>
    <w:rsid w:val="00E8612C"/>
    <w:rsid w:val="00E9122B"/>
    <w:rsid w:val="00EA1826"/>
    <w:rsid w:val="00EA6285"/>
    <w:rsid w:val="00EB343C"/>
    <w:rsid w:val="00EB7383"/>
    <w:rsid w:val="00ED42BB"/>
    <w:rsid w:val="00ED6574"/>
    <w:rsid w:val="00F05F48"/>
    <w:rsid w:val="00F11DBE"/>
    <w:rsid w:val="00F300C5"/>
    <w:rsid w:val="00F33824"/>
    <w:rsid w:val="00F41332"/>
    <w:rsid w:val="00F66FBC"/>
    <w:rsid w:val="00F72469"/>
    <w:rsid w:val="00F93EDD"/>
    <w:rsid w:val="00FE3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7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E05"/>
  </w:style>
  <w:style w:type="paragraph" w:styleId="a5">
    <w:name w:val="Balloon Text"/>
    <w:basedOn w:val="a"/>
    <w:link w:val="a6"/>
    <w:uiPriority w:val="99"/>
    <w:semiHidden/>
    <w:unhideWhenUsed/>
    <w:rsid w:val="0032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38D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34EF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semiHidden/>
    <w:rsid w:val="009536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semiHidden/>
    <w:rsid w:val="009536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Нормальний текст"/>
    <w:basedOn w:val="a"/>
    <w:rsid w:val="003271D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st2">
    <w:name w:val="st2"/>
    <w:rsid w:val="001B509F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t42">
    <w:name w:val="st42"/>
    <w:uiPriority w:val="99"/>
    <w:rsid w:val="001B509F"/>
    <w:rPr>
      <w:color w:val="000000"/>
    </w:rPr>
  </w:style>
  <w:style w:type="character" w:customStyle="1" w:styleId="st131">
    <w:name w:val="st131"/>
    <w:uiPriority w:val="99"/>
    <w:rsid w:val="00281A6B"/>
    <w:rPr>
      <w:i/>
      <w:iCs/>
      <w:color w:val="0000FF"/>
    </w:rPr>
  </w:style>
  <w:style w:type="paragraph" w:customStyle="1" w:styleId="rvps2">
    <w:name w:val="rvps2"/>
    <w:basedOn w:val="a"/>
    <w:rsid w:val="0038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380D44"/>
  </w:style>
  <w:style w:type="character" w:styleId="ab">
    <w:name w:val="Hyperlink"/>
    <w:basedOn w:val="a0"/>
    <w:uiPriority w:val="99"/>
    <w:unhideWhenUsed/>
    <w:rsid w:val="00380D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B6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B6586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0B65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7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E05"/>
  </w:style>
  <w:style w:type="paragraph" w:styleId="a5">
    <w:name w:val="Balloon Text"/>
    <w:basedOn w:val="a"/>
    <w:link w:val="a6"/>
    <w:uiPriority w:val="99"/>
    <w:semiHidden/>
    <w:unhideWhenUsed/>
    <w:rsid w:val="0032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38D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34EF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semiHidden/>
    <w:rsid w:val="009536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semiHidden/>
    <w:rsid w:val="009536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Нормальний текст"/>
    <w:basedOn w:val="a"/>
    <w:rsid w:val="003271D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st2">
    <w:name w:val="st2"/>
    <w:rsid w:val="001B509F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t42">
    <w:name w:val="st42"/>
    <w:uiPriority w:val="99"/>
    <w:rsid w:val="001B509F"/>
    <w:rPr>
      <w:color w:val="000000"/>
    </w:rPr>
  </w:style>
  <w:style w:type="character" w:customStyle="1" w:styleId="st131">
    <w:name w:val="st131"/>
    <w:uiPriority w:val="99"/>
    <w:rsid w:val="00281A6B"/>
    <w:rPr>
      <w:i/>
      <w:iCs/>
      <w:color w:val="0000FF"/>
    </w:rPr>
  </w:style>
  <w:style w:type="paragraph" w:customStyle="1" w:styleId="rvps2">
    <w:name w:val="rvps2"/>
    <w:basedOn w:val="a"/>
    <w:rsid w:val="0038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380D44"/>
  </w:style>
  <w:style w:type="character" w:styleId="ab">
    <w:name w:val="Hyperlink"/>
    <w:basedOn w:val="a0"/>
    <w:uiPriority w:val="99"/>
    <w:unhideWhenUsed/>
    <w:rsid w:val="00380D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B6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B6586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0B65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11471</Words>
  <Characters>6540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Большаков</dc:creator>
  <cp:lastModifiedBy>Користувач Windows</cp:lastModifiedBy>
  <cp:revision>2</cp:revision>
  <cp:lastPrinted>2019-03-29T13:12:00Z</cp:lastPrinted>
  <dcterms:created xsi:type="dcterms:W3CDTF">2019-06-18T07:33:00Z</dcterms:created>
  <dcterms:modified xsi:type="dcterms:W3CDTF">2019-06-18T07:33:00Z</dcterms:modified>
</cp:coreProperties>
</file>